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DD827" w14:textId="77777777" w:rsidR="002768C5" w:rsidRPr="00A17028" w:rsidRDefault="00CE6340" w:rsidP="004E1731">
      <w:pPr>
        <w:spacing w:after="0" w:line="240" w:lineRule="auto"/>
        <w:ind w:right="-1"/>
      </w:pPr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757FB4DF" wp14:editId="608FE7C3">
            <wp:simplePos x="0" y="0"/>
            <wp:positionH relativeFrom="page">
              <wp:posOffset>3903980</wp:posOffset>
            </wp:positionH>
            <wp:positionV relativeFrom="margin">
              <wp:posOffset>-338682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BFA2A76" w14:textId="77777777" w:rsidR="002768C5" w:rsidRDefault="002768C5" w:rsidP="004E1731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C1383E3" w14:textId="77777777" w:rsidR="00B52399" w:rsidRDefault="00B52399" w:rsidP="00D25FDD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14:paraId="65677DC9" w14:textId="1D326BCA" w:rsidR="006572C2" w:rsidRPr="006572C2" w:rsidRDefault="00B23904" w:rsidP="00D25FDD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9F2254">
        <w:rPr>
          <w:rFonts w:ascii="Arial" w:eastAsia="Times New Roman" w:hAnsi="Arial" w:cs="Arial"/>
          <w:sz w:val="24"/>
          <w:szCs w:val="24"/>
          <w:lang w:eastAsia="es-ES"/>
        </w:rPr>
        <w:t>10</w:t>
      </w:r>
      <w:r w:rsidR="000338BE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737F93">
        <w:rPr>
          <w:rFonts w:ascii="Arial" w:eastAsia="Times New Roman" w:hAnsi="Arial" w:cs="Arial"/>
          <w:sz w:val="24"/>
          <w:szCs w:val="24"/>
          <w:lang w:eastAsia="es-ES"/>
        </w:rPr>
        <w:t xml:space="preserve">de </w:t>
      </w:r>
      <w:r w:rsidR="009F2254">
        <w:rPr>
          <w:rFonts w:ascii="Arial" w:eastAsia="Times New Roman" w:hAnsi="Arial" w:cs="Arial"/>
          <w:sz w:val="24"/>
          <w:szCs w:val="24"/>
          <w:lang w:eastAsia="es-ES"/>
        </w:rPr>
        <w:t xml:space="preserve">abril </w:t>
      </w:r>
      <w:r w:rsidR="00777F87">
        <w:rPr>
          <w:rFonts w:ascii="Arial" w:eastAsia="Times New Roman" w:hAnsi="Arial" w:cs="Arial"/>
          <w:sz w:val="24"/>
          <w:szCs w:val="24"/>
          <w:lang w:eastAsia="es-ES"/>
        </w:rPr>
        <w:t>de 202</w:t>
      </w:r>
      <w:r w:rsidR="00A83679">
        <w:rPr>
          <w:rFonts w:ascii="Arial" w:eastAsia="Times New Roman" w:hAnsi="Arial" w:cs="Arial"/>
          <w:sz w:val="24"/>
          <w:szCs w:val="24"/>
          <w:lang w:eastAsia="es-ES"/>
        </w:rPr>
        <w:t>3</w:t>
      </w:r>
    </w:p>
    <w:p w14:paraId="6A95BA61" w14:textId="77777777" w:rsidR="002827D1" w:rsidRDefault="002827D1" w:rsidP="00D25FDD">
      <w:pPr>
        <w:spacing w:after="0" w:line="240" w:lineRule="auto"/>
        <w:jc w:val="both"/>
        <w:rPr>
          <w:rFonts w:ascii="Arial" w:hAnsi="Arial" w:cs="Arial"/>
          <w:bCs/>
          <w:color w:val="002C5F"/>
          <w:sz w:val="42"/>
          <w:szCs w:val="42"/>
          <w:lang w:eastAsia="es-ES"/>
        </w:rPr>
      </w:pPr>
    </w:p>
    <w:p w14:paraId="78DD9D49" w14:textId="4CC88AAB" w:rsidR="00C42723" w:rsidRPr="00334C4E" w:rsidRDefault="00DA3730" w:rsidP="00D25FDD">
      <w:pPr>
        <w:spacing w:after="0" w:line="240" w:lineRule="auto"/>
        <w:jc w:val="both"/>
        <w:rPr>
          <w:rFonts w:ascii="Arial" w:hAnsi="Arial" w:cs="Arial"/>
          <w:bCs/>
          <w:color w:val="002C5F"/>
          <w:sz w:val="42"/>
          <w:szCs w:val="42"/>
          <w:lang w:eastAsia="es-ES"/>
        </w:rPr>
      </w:pPr>
      <w:r w:rsidRPr="00334C4E">
        <w:rPr>
          <w:rFonts w:ascii="Arial" w:hAnsi="Arial" w:cs="Arial"/>
          <w:bCs/>
          <w:color w:val="002C5F"/>
          <w:sz w:val="42"/>
          <w:szCs w:val="42"/>
          <w:lang w:eastAsia="es-ES"/>
        </w:rPr>
        <w:t xml:space="preserve">‘Viajando con Chester’ </w:t>
      </w:r>
      <w:r w:rsidR="00C505CE" w:rsidRPr="00C62F44">
        <w:rPr>
          <w:rFonts w:ascii="Arial" w:hAnsi="Arial" w:cs="Arial"/>
          <w:bCs/>
          <w:color w:val="002C5F"/>
          <w:sz w:val="42"/>
          <w:szCs w:val="42"/>
          <w:lang w:eastAsia="es-ES"/>
        </w:rPr>
        <w:t>cierra</w:t>
      </w:r>
      <w:r w:rsidR="00C505CE" w:rsidRPr="00334C4E">
        <w:rPr>
          <w:rFonts w:ascii="Arial" w:hAnsi="Arial" w:cs="Arial"/>
          <w:bCs/>
          <w:color w:val="002C5F"/>
          <w:sz w:val="42"/>
          <w:szCs w:val="42"/>
          <w:lang w:eastAsia="es-ES"/>
        </w:rPr>
        <w:t xml:space="preserve"> temporada </w:t>
      </w:r>
      <w:r w:rsidR="002C6FA9" w:rsidRPr="00334C4E">
        <w:rPr>
          <w:rFonts w:ascii="Arial" w:hAnsi="Arial" w:cs="Arial"/>
          <w:bCs/>
          <w:color w:val="002C5F"/>
          <w:sz w:val="42"/>
          <w:szCs w:val="42"/>
          <w:lang w:eastAsia="es-ES"/>
        </w:rPr>
        <w:t xml:space="preserve">con un </w:t>
      </w:r>
      <w:r w:rsidR="00764531" w:rsidRPr="00334C4E">
        <w:rPr>
          <w:rFonts w:ascii="Arial" w:hAnsi="Arial" w:cs="Arial"/>
          <w:bCs/>
          <w:color w:val="002C5F"/>
          <w:sz w:val="42"/>
          <w:szCs w:val="42"/>
          <w:lang w:eastAsia="es-ES"/>
        </w:rPr>
        <w:t xml:space="preserve">especial </w:t>
      </w:r>
      <w:r w:rsidR="009037FA" w:rsidRPr="00334C4E">
        <w:rPr>
          <w:rFonts w:ascii="Arial" w:hAnsi="Arial" w:cs="Arial"/>
          <w:bCs/>
          <w:color w:val="002C5F"/>
          <w:sz w:val="42"/>
          <w:szCs w:val="42"/>
          <w:lang w:eastAsia="es-ES"/>
        </w:rPr>
        <w:t xml:space="preserve">sobre parejas con diferencia de edad con Risto Mejide </w:t>
      </w:r>
      <w:r w:rsidR="008252DE" w:rsidRPr="00334C4E">
        <w:rPr>
          <w:rFonts w:ascii="Arial" w:hAnsi="Arial" w:cs="Arial"/>
          <w:bCs/>
          <w:color w:val="002C5F"/>
          <w:sz w:val="42"/>
          <w:szCs w:val="42"/>
          <w:lang w:eastAsia="es-ES"/>
        </w:rPr>
        <w:t>entre</w:t>
      </w:r>
      <w:r w:rsidR="009037FA" w:rsidRPr="00334C4E">
        <w:rPr>
          <w:rFonts w:ascii="Arial" w:hAnsi="Arial" w:cs="Arial"/>
          <w:bCs/>
          <w:color w:val="002C5F"/>
          <w:sz w:val="42"/>
          <w:szCs w:val="42"/>
          <w:lang w:eastAsia="es-ES"/>
        </w:rPr>
        <w:t xml:space="preserve"> sus protagon</w:t>
      </w:r>
      <w:r w:rsidR="00707CA1" w:rsidRPr="00334C4E">
        <w:rPr>
          <w:rFonts w:ascii="Arial" w:hAnsi="Arial" w:cs="Arial"/>
          <w:bCs/>
          <w:color w:val="002C5F"/>
          <w:sz w:val="42"/>
          <w:szCs w:val="42"/>
          <w:lang w:eastAsia="es-ES"/>
        </w:rPr>
        <w:t>istas</w:t>
      </w:r>
    </w:p>
    <w:p w14:paraId="2A6C0475" w14:textId="77777777" w:rsidR="00DA3730" w:rsidRDefault="00DA3730" w:rsidP="00D25FDD">
      <w:pPr>
        <w:spacing w:after="0" w:line="240" w:lineRule="auto"/>
        <w:jc w:val="both"/>
        <w:rPr>
          <w:rFonts w:ascii="Arial" w:hAnsi="Arial" w:cs="Arial"/>
          <w:bCs/>
          <w:color w:val="002C5F"/>
          <w:sz w:val="44"/>
          <w:szCs w:val="44"/>
          <w:lang w:eastAsia="es-ES"/>
        </w:rPr>
      </w:pPr>
    </w:p>
    <w:p w14:paraId="057508F2" w14:textId="44A31F74" w:rsidR="00FD2BE1" w:rsidRDefault="00DB1A83" w:rsidP="00633AAA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El</w:t>
      </w:r>
      <w:r w:rsidR="00C6108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presentador </w:t>
      </w:r>
      <w:r w:rsidR="00FD2BE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se pronunciará este martes en Cuatro (22:50h) sobre su actual relación sentimental, 21 años menor que él, en una entrega en la que también </w:t>
      </w:r>
      <w:r w:rsidR="00225FD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compartirán sus experiencias</w:t>
      </w:r>
      <w:r w:rsidR="00FD2BE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Javier </w:t>
      </w:r>
      <w:proofErr w:type="spellStart"/>
      <w:r w:rsidR="00FD2BE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Rigau</w:t>
      </w:r>
      <w:proofErr w:type="spellEnd"/>
      <w:r w:rsidR="0090444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 Pilar Rahola, Pelayo Díaz y Melani Olivares.</w:t>
      </w:r>
    </w:p>
    <w:p w14:paraId="6FF2885C" w14:textId="77777777" w:rsidR="00B23C51" w:rsidRDefault="00B23C51" w:rsidP="00633AAA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62926AFF" w14:textId="6331AC73" w:rsidR="00C62F44" w:rsidRDefault="00F25A16" w:rsidP="00633AAA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La novena temporada del programa (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7,8% y 817.000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) es el formato de entretenimiento más visto y con mejor cuota de pantalla del </w:t>
      </w:r>
      <w:r w:rsidRPr="00F25A16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prime time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de Cuatro en el ‘curso’ actual después de ‘Planeta Calleja’ (8,8% y 851</w:t>
      </w:r>
      <w:r w:rsidR="00783B7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.000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).</w:t>
      </w:r>
    </w:p>
    <w:p w14:paraId="2711C3AA" w14:textId="77777777" w:rsidR="00C62F44" w:rsidRDefault="00C62F44" w:rsidP="00633AAA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559106A7" w14:textId="03B19C56" w:rsidR="00B23C51" w:rsidRDefault="00C62F44" w:rsidP="00633AAA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upera en su franja a su principal competidor (5,6%)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crece hasta el 8,5% en el </w:t>
      </w:r>
      <w:r w:rsidRPr="00C62F44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target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comercial (vs. 5,3%) y el 8,1% entre los jóvenes de 25-34 años (vs.4,6%).</w:t>
      </w:r>
    </w:p>
    <w:p w14:paraId="7EC69E6B" w14:textId="6EC61861" w:rsidR="00DA3730" w:rsidRDefault="00DA3730" w:rsidP="00DA3730">
      <w:pPr>
        <w:spacing w:after="0" w:line="240" w:lineRule="auto"/>
        <w:jc w:val="both"/>
        <w:rPr>
          <w:rFonts w:ascii="Arial" w:hAnsi="Arial" w:cs="Arial"/>
          <w:bCs/>
          <w:sz w:val="44"/>
          <w:szCs w:val="44"/>
          <w:lang w:eastAsia="es-ES"/>
        </w:rPr>
      </w:pPr>
    </w:p>
    <w:p w14:paraId="3A9C2479" w14:textId="5F5AF779" w:rsidR="00175EBD" w:rsidRDefault="00767C28" w:rsidP="00CA0F9B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eastAsia="es-ES"/>
        </w:rPr>
      </w:pPr>
      <w:r>
        <w:rPr>
          <w:rFonts w:ascii="Arial" w:hAnsi="Arial" w:cs="Arial"/>
          <w:bCs/>
          <w:sz w:val="24"/>
          <w:szCs w:val="24"/>
          <w:lang w:eastAsia="es-ES"/>
        </w:rPr>
        <w:t xml:space="preserve">Las </w:t>
      </w:r>
      <w:r w:rsidRPr="00C107C0">
        <w:rPr>
          <w:rFonts w:ascii="Arial" w:hAnsi="Arial" w:cs="Arial"/>
          <w:b/>
          <w:sz w:val="24"/>
          <w:szCs w:val="24"/>
          <w:lang w:eastAsia="es-ES"/>
        </w:rPr>
        <w:t>relaciones sentimentales entre personas que mantienen una sustancial diferencia de edad</w:t>
      </w:r>
      <w:r>
        <w:rPr>
          <w:rFonts w:ascii="Arial" w:hAnsi="Arial" w:cs="Arial"/>
          <w:bCs/>
          <w:sz w:val="24"/>
          <w:szCs w:val="24"/>
          <w:lang w:eastAsia="es-ES"/>
        </w:rPr>
        <w:t xml:space="preserve"> centrarán la última entrega de la temporada de </w:t>
      </w:r>
      <w:r w:rsidRPr="00C107C0">
        <w:rPr>
          <w:rFonts w:ascii="Arial" w:hAnsi="Arial" w:cs="Arial"/>
          <w:b/>
          <w:sz w:val="24"/>
          <w:szCs w:val="24"/>
          <w:lang w:eastAsia="es-ES"/>
        </w:rPr>
        <w:t>‘Viajando con Chester’</w:t>
      </w:r>
      <w:r>
        <w:rPr>
          <w:rFonts w:ascii="Arial" w:hAnsi="Arial" w:cs="Arial"/>
          <w:bCs/>
          <w:sz w:val="24"/>
          <w:szCs w:val="24"/>
          <w:lang w:eastAsia="es-ES"/>
        </w:rPr>
        <w:t xml:space="preserve">, un especial que </w:t>
      </w:r>
      <w:r w:rsidR="00C107C0" w:rsidRPr="00C107C0">
        <w:rPr>
          <w:rFonts w:ascii="Arial" w:hAnsi="Arial" w:cs="Arial"/>
          <w:b/>
          <w:sz w:val="24"/>
          <w:szCs w:val="24"/>
          <w:lang w:eastAsia="es-ES"/>
        </w:rPr>
        <w:t>Cuatro</w:t>
      </w:r>
      <w:r w:rsidR="00C107C0">
        <w:rPr>
          <w:rFonts w:ascii="Arial" w:hAnsi="Arial" w:cs="Arial"/>
          <w:bCs/>
          <w:sz w:val="24"/>
          <w:szCs w:val="24"/>
          <w:lang w:eastAsia="es-ES"/>
        </w:rPr>
        <w:t xml:space="preserve"> emite este </w:t>
      </w:r>
      <w:r w:rsidR="00C107C0" w:rsidRPr="00C107C0">
        <w:rPr>
          <w:rFonts w:ascii="Arial" w:hAnsi="Arial" w:cs="Arial"/>
          <w:b/>
          <w:sz w:val="24"/>
          <w:szCs w:val="24"/>
          <w:lang w:eastAsia="es-ES"/>
        </w:rPr>
        <w:t>martes 11 de abril (22:50h)</w:t>
      </w:r>
      <w:r w:rsidR="00C107C0">
        <w:rPr>
          <w:rFonts w:ascii="Arial" w:hAnsi="Arial" w:cs="Arial"/>
          <w:bCs/>
          <w:sz w:val="24"/>
          <w:szCs w:val="24"/>
          <w:lang w:eastAsia="es-ES"/>
        </w:rPr>
        <w:t xml:space="preserve"> y que </w:t>
      </w:r>
      <w:r>
        <w:rPr>
          <w:rFonts w:ascii="Arial" w:hAnsi="Arial" w:cs="Arial"/>
          <w:bCs/>
          <w:sz w:val="24"/>
          <w:szCs w:val="24"/>
          <w:lang w:eastAsia="es-ES"/>
        </w:rPr>
        <w:t xml:space="preserve">contará con la participación de diferentes personajes famosos que </w:t>
      </w:r>
      <w:r w:rsidR="001D5373">
        <w:rPr>
          <w:rFonts w:ascii="Arial" w:hAnsi="Arial" w:cs="Arial"/>
          <w:bCs/>
          <w:sz w:val="24"/>
          <w:szCs w:val="24"/>
          <w:lang w:eastAsia="es-ES"/>
        </w:rPr>
        <w:t>forman o han formado parte de est</w:t>
      </w:r>
      <w:r w:rsidR="00C107C0">
        <w:rPr>
          <w:rFonts w:ascii="Arial" w:hAnsi="Arial" w:cs="Arial"/>
          <w:bCs/>
          <w:sz w:val="24"/>
          <w:szCs w:val="24"/>
          <w:lang w:eastAsia="es-ES"/>
        </w:rPr>
        <w:t>e</w:t>
      </w:r>
      <w:r w:rsidR="001D5373">
        <w:rPr>
          <w:rFonts w:ascii="Arial" w:hAnsi="Arial" w:cs="Arial"/>
          <w:bCs/>
          <w:sz w:val="24"/>
          <w:szCs w:val="24"/>
          <w:lang w:eastAsia="es-ES"/>
        </w:rPr>
        <w:t xml:space="preserve"> tipo de pareja</w:t>
      </w:r>
      <w:r w:rsidR="0059310D">
        <w:rPr>
          <w:rFonts w:ascii="Arial" w:hAnsi="Arial" w:cs="Arial"/>
          <w:bCs/>
          <w:sz w:val="24"/>
          <w:szCs w:val="24"/>
          <w:lang w:eastAsia="es-ES"/>
        </w:rPr>
        <w:t>. Entre ellos</w:t>
      </w:r>
      <w:r>
        <w:rPr>
          <w:rFonts w:ascii="Arial" w:hAnsi="Arial" w:cs="Arial"/>
          <w:bCs/>
          <w:sz w:val="24"/>
          <w:szCs w:val="24"/>
          <w:lang w:eastAsia="es-ES"/>
        </w:rPr>
        <w:t xml:space="preserve">, se encuentra el propio conductor del formato, </w:t>
      </w:r>
      <w:r w:rsidRPr="00C107C0">
        <w:rPr>
          <w:rFonts w:ascii="Arial" w:hAnsi="Arial" w:cs="Arial"/>
          <w:b/>
          <w:sz w:val="24"/>
          <w:szCs w:val="24"/>
          <w:lang w:eastAsia="es-ES"/>
        </w:rPr>
        <w:t>Risto Mejide</w:t>
      </w:r>
      <w:r w:rsidR="0059310D">
        <w:rPr>
          <w:rFonts w:ascii="Arial" w:hAnsi="Arial" w:cs="Arial"/>
          <w:bCs/>
          <w:sz w:val="24"/>
          <w:szCs w:val="24"/>
          <w:lang w:eastAsia="es-ES"/>
        </w:rPr>
        <w:t>, que</w:t>
      </w:r>
      <w:r w:rsidR="00175EBD">
        <w:rPr>
          <w:rFonts w:ascii="Arial" w:hAnsi="Arial" w:cs="Arial"/>
          <w:bCs/>
          <w:sz w:val="24"/>
          <w:szCs w:val="24"/>
          <w:lang w:eastAsia="es-ES"/>
        </w:rPr>
        <w:t xml:space="preserve"> valorará las opiniones vertidas</w:t>
      </w:r>
      <w:r w:rsidR="00E00730">
        <w:rPr>
          <w:rFonts w:ascii="Arial" w:hAnsi="Arial" w:cs="Arial"/>
          <w:bCs/>
          <w:sz w:val="24"/>
          <w:szCs w:val="24"/>
          <w:lang w:eastAsia="es-ES"/>
        </w:rPr>
        <w:t xml:space="preserve"> recientemente,</w:t>
      </w:r>
      <w:r w:rsidR="00175EBD">
        <w:rPr>
          <w:rFonts w:ascii="Arial" w:hAnsi="Arial" w:cs="Arial"/>
          <w:bCs/>
          <w:sz w:val="24"/>
          <w:szCs w:val="24"/>
          <w:lang w:eastAsia="es-ES"/>
        </w:rPr>
        <w:t xml:space="preserve"> </w:t>
      </w:r>
      <w:r w:rsidR="00E00730">
        <w:rPr>
          <w:rFonts w:ascii="Arial" w:hAnsi="Arial" w:cs="Arial"/>
          <w:bCs/>
          <w:sz w:val="24"/>
          <w:szCs w:val="24"/>
          <w:lang w:eastAsia="es-ES"/>
        </w:rPr>
        <w:t xml:space="preserve">algunas muy críticas, </w:t>
      </w:r>
      <w:r w:rsidR="00175EBD">
        <w:rPr>
          <w:rFonts w:ascii="Arial" w:hAnsi="Arial" w:cs="Arial"/>
          <w:bCs/>
          <w:sz w:val="24"/>
          <w:szCs w:val="24"/>
          <w:lang w:eastAsia="es-ES"/>
        </w:rPr>
        <w:t>en torno a su actual pareja sentimental, 21 años menor que él.</w:t>
      </w:r>
    </w:p>
    <w:p w14:paraId="4838E472" w14:textId="77777777" w:rsidR="00E00730" w:rsidRDefault="00E00730" w:rsidP="00CA0F9B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eastAsia="es-ES"/>
        </w:rPr>
      </w:pPr>
    </w:p>
    <w:p w14:paraId="5AF5E330" w14:textId="5782D9B5" w:rsidR="00F633FF" w:rsidRDefault="00F633FF" w:rsidP="00CA0F9B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eastAsia="es-ES"/>
        </w:rPr>
      </w:pPr>
      <w:r>
        <w:rPr>
          <w:rFonts w:ascii="Arial" w:hAnsi="Arial" w:cs="Arial"/>
          <w:bCs/>
          <w:sz w:val="24"/>
          <w:szCs w:val="24"/>
          <w:lang w:eastAsia="es-ES"/>
        </w:rPr>
        <w:t xml:space="preserve">El empresario </w:t>
      </w:r>
      <w:r w:rsidRPr="00F633FF">
        <w:rPr>
          <w:rFonts w:ascii="Arial" w:hAnsi="Arial" w:cs="Arial"/>
          <w:b/>
          <w:sz w:val="24"/>
          <w:szCs w:val="24"/>
          <w:lang w:eastAsia="es-ES"/>
        </w:rPr>
        <w:t xml:space="preserve">Javier </w:t>
      </w:r>
      <w:proofErr w:type="spellStart"/>
      <w:r w:rsidRPr="00F633FF">
        <w:rPr>
          <w:rFonts w:ascii="Arial" w:hAnsi="Arial" w:cs="Arial"/>
          <w:b/>
          <w:sz w:val="24"/>
          <w:szCs w:val="24"/>
          <w:lang w:eastAsia="es-ES"/>
        </w:rPr>
        <w:t>Rigau</w:t>
      </w:r>
      <w:proofErr w:type="spellEnd"/>
      <w:r>
        <w:rPr>
          <w:rFonts w:ascii="Arial" w:hAnsi="Arial" w:cs="Arial"/>
          <w:bCs/>
          <w:sz w:val="24"/>
          <w:szCs w:val="24"/>
          <w:lang w:eastAsia="es-ES"/>
        </w:rPr>
        <w:t xml:space="preserve">, la periodista </w:t>
      </w:r>
      <w:r w:rsidRPr="00F633FF">
        <w:rPr>
          <w:rFonts w:ascii="Arial" w:hAnsi="Arial" w:cs="Arial"/>
          <w:b/>
          <w:sz w:val="24"/>
          <w:szCs w:val="24"/>
          <w:lang w:eastAsia="es-ES"/>
        </w:rPr>
        <w:t>Pilar Rahola</w:t>
      </w:r>
      <w:r>
        <w:rPr>
          <w:rFonts w:ascii="Arial" w:hAnsi="Arial" w:cs="Arial"/>
          <w:bCs/>
          <w:sz w:val="24"/>
          <w:szCs w:val="24"/>
          <w:lang w:eastAsia="es-ES"/>
        </w:rPr>
        <w:t xml:space="preserve">, el estilista e </w:t>
      </w:r>
      <w:proofErr w:type="spellStart"/>
      <w:r>
        <w:rPr>
          <w:rFonts w:ascii="Arial" w:hAnsi="Arial" w:cs="Arial"/>
          <w:bCs/>
          <w:sz w:val="24"/>
          <w:szCs w:val="24"/>
          <w:lang w:eastAsia="es-ES"/>
        </w:rPr>
        <w:t>influencer</w:t>
      </w:r>
      <w:proofErr w:type="spellEnd"/>
      <w:r>
        <w:rPr>
          <w:rFonts w:ascii="Arial" w:hAnsi="Arial" w:cs="Arial"/>
          <w:bCs/>
          <w:sz w:val="24"/>
          <w:szCs w:val="24"/>
          <w:lang w:eastAsia="es-ES"/>
        </w:rPr>
        <w:t xml:space="preserve"> </w:t>
      </w:r>
      <w:r w:rsidRPr="00F633FF">
        <w:rPr>
          <w:rFonts w:ascii="Arial" w:hAnsi="Arial" w:cs="Arial"/>
          <w:b/>
          <w:sz w:val="24"/>
          <w:szCs w:val="24"/>
          <w:lang w:eastAsia="es-ES"/>
        </w:rPr>
        <w:t>Pelayo Díaz</w:t>
      </w:r>
      <w:r>
        <w:rPr>
          <w:rFonts w:ascii="Arial" w:hAnsi="Arial" w:cs="Arial"/>
          <w:bCs/>
          <w:sz w:val="24"/>
          <w:szCs w:val="24"/>
          <w:lang w:eastAsia="es-ES"/>
        </w:rPr>
        <w:t xml:space="preserve"> y la actriz </w:t>
      </w:r>
      <w:r w:rsidRPr="00F633FF">
        <w:rPr>
          <w:rFonts w:ascii="Arial" w:hAnsi="Arial" w:cs="Arial"/>
          <w:b/>
          <w:sz w:val="24"/>
          <w:szCs w:val="24"/>
          <w:lang w:eastAsia="es-ES"/>
        </w:rPr>
        <w:t>Melani Olivares</w:t>
      </w:r>
      <w:r>
        <w:rPr>
          <w:rFonts w:ascii="Arial" w:hAnsi="Arial" w:cs="Arial"/>
          <w:bCs/>
          <w:sz w:val="24"/>
          <w:szCs w:val="24"/>
          <w:lang w:eastAsia="es-ES"/>
        </w:rPr>
        <w:t xml:space="preserve"> compartirán </w:t>
      </w:r>
      <w:r w:rsidR="0059310D">
        <w:rPr>
          <w:rFonts w:ascii="Arial" w:hAnsi="Arial" w:cs="Arial"/>
          <w:bCs/>
          <w:sz w:val="24"/>
          <w:szCs w:val="24"/>
          <w:lang w:eastAsia="es-ES"/>
        </w:rPr>
        <w:t xml:space="preserve">también </w:t>
      </w:r>
      <w:r>
        <w:rPr>
          <w:rFonts w:ascii="Arial" w:hAnsi="Arial" w:cs="Arial"/>
          <w:bCs/>
          <w:sz w:val="24"/>
          <w:szCs w:val="24"/>
          <w:lang w:eastAsia="es-ES"/>
        </w:rPr>
        <w:t xml:space="preserve">sus experiencias personales en torno a esta realidad, </w:t>
      </w:r>
      <w:r w:rsidR="00F37B4F">
        <w:rPr>
          <w:rFonts w:ascii="Arial" w:hAnsi="Arial" w:cs="Arial"/>
          <w:bCs/>
          <w:sz w:val="24"/>
          <w:szCs w:val="24"/>
          <w:lang w:eastAsia="es-ES"/>
        </w:rPr>
        <w:t xml:space="preserve">que según Mejide viven unos 2 millones de personas en nuestro país y que está </w:t>
      </w:r>
      <w:r>
        <w:rPr>
          <w:rFonts w:ascii="Arial" w:hAnsi="Arial" w:cs="Arial"/>
          <w:bCs/>
          <w:sz w:val="24"/>
          <w:szCs w:val="24"/>
          <w:lang w:eastAsia="es-ES"/>
        </w:rPr>
        <w:t xml:space="preserve">sujeta en </w:t>
      </w:r>
      <w:r w:rsidR="008C341E">
        <w:rPr>
          <w:rFonts w:ascii="Arial" w:hAnsi="Arial" w:cs="Arial"/>
          <w:bCs/>
          <w:sz w:val="24"/>
          <w:szCs w:val="24"/>
          <w:lang w:eastAsia="es-ES"/>
        </w:rPr>
        <w:t xml:space="preserve">muchos casos </w:t>
      </w:r>
      <w:r>
        <w:rPr>
          <w:rFonts w:ascii="Arial" w:hAnsi="Arial" w:cs="Arial"/>
          <w:bCs/>
          <w:sz w:val="24"/>
          <w:szCs w:val="24"/>
          <w:lang w:eastAsia="es-ES"/>
        </w:rPr>
        <w:t xml:space="preserve">a </w:t>
      </w:r>
      <w:r w:rsidR="008C341E">
        <w:rPr>
          <w:rFonts w:ascii="Arial" w:hAnsi="Arial" w:cs="Arial"/>
          <w:bCs/>
          <w:sz w:val="24"/>
          <w:szCs w:val="24"/>
          <w:lang w:eastAsia="es-ES"/>
        </w:rPr>
        <w:t>la estigmatización</w:t>
      </w:r>
      <w:r w:rsidR="000B165F">
        <w:rPr>
          <w:rFonts w:ascii="Arial" w:hAnsi="Arial" w:cs="Arial"/>
          <w:bCs/>
          <w:sz w:val="24"/>
          <w:szCs w:val="24"/>
          <w:lang w:eastAsia="es-ES"/>
        </w:rPr>
        <w:t>, la incomprensión</w:t>
      </w:r>
      <w:r>
        <w:rPr>
          <w:rFonts w:ascii="Arial" w:hAnsi="Arial" w:cs="Arial"/>
          <w:bCs/>
          <w:sz w:val="24"/>
          <w:szCs w:val="24"/>
          <w:lang w:eastAsia="es-ES"/>
        </w:rPr>
        <w:t xml:space="preserve"> y </w:t>
      </w:r>
      <w:r w:rsidR="000B165F">
        <w:rPr>
          <w:rFonts w:ascii="Arial" w:hAnsi="Arial" w:cs="Arial"/>
          <w:bCs/>
          <w:sz w:val="24"/>
          <w:szCs w:val="24"/>
          <w:lang w:eastAsia="es-ES"/>
        </w:rPr>
        <w:t xml:space="preserve">los </w:t>
      </w:r>
      <w:r>
        <w:rPr>
          <w:rFonts w:ascii="Arial" w:hAnsi="Arial" w:cs="Arial"/>
          <w:bCs/>
          <w:sz w:val="24"/>
          <w:szCs w:val="24"/>
          <w:lang w:eastAsia="es-ES"/>
        </w:rPr>
        <w:t>prejuicios sociales.</w:t>
      </w:r>
    </w:p>
    <w:p w14:paraId="3DF469C8" w14:textId="77777777" w:rsidR="00F633FF" w:rsidRDefault="00F633FF" w:rsidP="00CA0F9B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eastAsia="es-ES"/>
        </w:rPr>
      </w:pPr>
    </w:p>
    <w:p w14:paraId="69AE92CB" w14:textId="66ECB4B1" w:rsidR="00F633FF" w:rsidRDefault="00F37B4F" w:rsidP="00CA0F9B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eastAsia="es-ES"/>
        </w:rPr>
      </w:pPr>
      <w:proofErr w:type="spellStart"/>
      <w:r>
        <w:rPr>
          <w:rFonts w:ascii="Arial" w:hAnsi="Arial" w:cs="Arial"/>
          <w:bCs/>
          <w:sz w:val="24"/>
          <w:szCs w:val="24"/>
          <w:lang w:eastAsia="es-ES"/>
        </w:rPr>
        <w:t>Rigau</w:t>
      </w:r>
      <w:proofErr w:type="spellEnd"/>
      <w:r>
        <w:rPr>
          <w:rFonts w:ascii="Arial" w:hAnsi="Arial" w:cs="Arial"/>
          <w:bCs/>
          <w:sz w:val="24"/>
          <w:szCs w:val="24"/>
          <w:lang w:eastAsia="es-ES"/>
        </w:rPr>
        <w:t xml:space="preserve">, viudo de la estrella de Hollywood </w:t>
      </w:r>
      <w:r w:rsidRPr="00F37B4F">
        <w:rPr>
          <w:rFonts w:ascii="Arial" w:hAnsi="Arial" w:cs="Arial"/>
          <w:b/>
          <w:sz w:val="24"/>
          <w:szCs w:val="24"/>
          <w:lang w:eastAsia="es-ES"/>
        </w:rPr>
        <w:t xml:space="preserve">Gina </w:t>
      </w:r>
      <w:proofErr w:type="spellStart"/>
      <w:r w:rsidRPr="00F37B4F">
        <w:rPr>
          <w:rFonts w:ascii="Arial" w:hAnsi="Arial" w:cs="Arial"/>
          <w:b/>
          <w:sz w:val="24"/>
          <w:szCs w:val="24"/>
          <w:lang w:eastAsia="es-ES"/>
        </w:rPr>
        <w:t>Lollobrigida</w:t>
      </w:r>
      <w:proofErr w:type="spellEnd"/>
      <w:r>
        <w:rPr>
          <w:rFonts w:ascii="Arial" w:hAnsi="Arial" w:cs="Arial"/>
          <w:bCs/>
          <w:sz w:val="24"/>
          <w:szCs w:val="24"/>
          <w:lang w:eastAsia="es-ES"/>
        </w:rPr>
        <w:t xml:space="preserve">, recientemente fallecida, inaugurará el especial </w:t>
      </w:r>
      <w:r w:rsidR="008C341E">
        <w:rPr>
          <w:rFonts w:ascii="Arial" w:hAnsi="Arial" w:cs="Arial"/>
          <w:bCs/>
          <w:sz w:val="24"/>
          <w:szCs w:val="24"/>
          <w:lang w:eastAsia="es-ES"/>
        </w:rPr>
        <w:t xml:space="preserve">hablando de su relación de varias décadas con la actriz, 34 años mayor y a la que conoció cuando él solo tenía 15 años. </w:t>
      </w:r>
      <w:r w:rsidR="008C341E" w:rsidRPr="008C341E">
        <w:rPr>
          <w:rFonts w:ascii="Arial" w:hAnsi="Arial" w:cs="Arial"/>
          <w:bCs/>
          <w:i/>
          <w:iCs/>
          <w:sz w:val="24"/>
          <w:szCs w:val="24"/>
          <w:lang w:eastAsia="es-ES"/>
        </w:rPr>
        <w:t>“Tenía el estigma de que me casaba con ella por el interés o por sacar algo cuando yo era mucho más rico que ella”</w:t>
      </w:r>
      <w:r w:rsidR="008C341E">
        <w:rPr>
          <w:rFonts w:ascii="Arial" w:hAnsi="Arial" w:cs="Arial"/>
          <w:bCs/>
          <w:sz w:val="24"/>
          <w:szCs w:val="24"/>
          <w:lang w:eastAsia="es-ES"/>
        </w:rPr>
        <w:t>, asegura el empresario.</w:t>
      </w:r>
    </w:p>
    <w:p w14:paraId="315CBCB6" w14:textId="77777777" w:rsidR="008C341E" w:rsidRDefault="008C341E" w:rsidP="00CA0F9B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eastAsia="es-ES"/>
        </w:rPr>
      </w:pPr>
    </w:p>
    <w:p w14:paraId="6884B87C" w14:textId="61A8DC46" w:rsidR="008C341E" w:rsidRDefault="008C341E" w:rsidP="006E0FAE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eastAsia="es-ES"/>
        </w:rPr>
      </w:pPr>
      <w:r>
        <w:rPr>
          <w:rFonts w:ascii="Arial" w:hAnsi="Arial" w:cs="Arial"/>
          <w:bCs/>
          <w:sz w:val="24"/>
          <w:szCs w:val="24"/>
          <w:lang w:eastAsia="es-ES"/>
        </w:rPr>
        <w:t xml:space="preserve">Por otro lado, la periodista </w:t>
      </w:r>
      <w:r w:rsidRPr="00BA77BE">
        <w:rPr>
          <w:rFonts w:ascii="Arial" w:hAnsi="Arial" w:cs="Arial"/>
          <w:b/>
          <w:sz w:val="24"/>
          <w:szCs w:val="24"/>
          <w:lang w:eastAsia="es-ES"/>
        </w:rPr>
        <w:t>Pilar Rahola</w:t>
      </w:r>
      <w:r>
        <w:rPr>
          <w:rFonts w:ascii="Arial" w:hAnsi="Arial" w:cs="Arial"/>
          <w:bCs/>
          <w:sz w:val="24"/>
          <w:szCs w:val="24"/>
          <w:lang w:eastAsia="es-ES"/>
        </w:rPr>
        <w:t xml:space="preserve"> contará cómo fue ella misma la que inicialmente estigmatizó su relación con su pareja actual, 10 años menor que </w:t>
      </w:r>
      <w:r>
        <w:rPr>
          <w:rFonts w:ascii="Arial" w:hAnsi="Arial" w:cs="Arial"/>
          <w:bCs/>
          <w:sz w:val="24"/>
          <w:szCs w:val="24"/>
          <w:lang w:eastAsia="es-ES"/>
        </w:rPr>
        <w:lastRenderedPageBreak/>
        <w:t xml:space="preserve">ella: cuando fue consciente de su edad, Rahola, decidió interrumpir ese vínculo; sin embargo, el amor entre ambos pudo con esa barrera y </w:t>
      </w:r>
      <w:r w:rsidR="00D332D8">
        <w:rPr>
          <w:rFonts w:ascii="Arial" w:hAnsi="Arial" w:cs="Arial"/>
          <w:bCs/>
          <w:sz w:val="24"/>
          <w:szCs w:val="24"/>
          <w:lang w:eastAsia="es-ES"/>
        </w:rPr>
        <w:t xml:space="preserve">ya </w:t>
      </w:r>
      <w:r>
        <w:rPr>
          <w:rFonts w:ascii="Arial" w:hAnsi="Arial" w:cs="Arial"/>
          <w:bCs/>
          <w:sz w:val="24"/>
          <w:szCs w:val="24"/>
          <w:lang w:eastAsia="es-ES"/>
        </w:rPr>
        <w:t xml:space="preserve">llevan 25 años </w:t>
      </w:r>
      <w:r w:rsidR="00BA77BE">
        <w:rPr>
          <w:rFonts w:ascii="Arial" w:hAnsi="Arial" w:cs="Arial"/>
          <w:bCs/>
          <w:sz w:val="24"/>
          <w:szCs w:val="24"/>
          <w:lang w:eastAsia="es-ES"/>
        </w:rPr>
        <w:t>juntos</w:t>
      </w:r>
      <w:r>
        <w:rPr>
          <w:rFonts w:ascii="Arial" w:hAnsi="Arial" w:cs="Arial"/>
          <w:bCs/>
          <w:sz w:val="24"/>
          <w:szCs w:val="24"/>
          <w:lang w:eastAsia="es-ES"/>
        </w:rPr>
        <w:t xml:space="preserve">. </w:t>
      </w:r>
      <w:r w:rsidR="006E0FAE">
        <w:rPr>
          <w:rFonts w:ascii="Arial" w:hAnsi="Arial" w:cs="Arial"/>
          <w:bCs/>
          <w:i/>
          <w:iCs/>
          <w:sz w:val="24"/>
          <w:szCs w:val="24"/>
          <w:lang w:eastAsia="es-ES"/>
        </w:rPr>
        <w:t>“</w:t>
      </w:r>
      <w:r w:rsidR="006E0FAE" w:rsidRPr="006E0FAE">
        <w:rPr>
          <w:rFonts w:ascii="Arial" w:hAnsi="Arial" w:cs="Arial"/>
          <w:bCs/>
          <w:i/>
          <w:iCs/>
          <w:sz w:val="24"/>
          <w:szCs w:val="24"/>
          <w:lang w:eastAsia="es-ES"/>
        </w:rPr>
        <w:t xml:space="preserve">De golpe en mi vida </w:t>
      </w:r>
      <w:r w:rsidR="006E0FAE">
        <w:rPr>
          <w:rFonts w:ascii="Arial" w:hAnsi="Arial" w:cs="Arial"/>
          <w:bCs/>
          <w:i/>
          <w:iCs/>
          <w:sz w:val="24"/>
          <w:szCs w:val="24"/>
          <w:lang w:eastAsia="es-ES"/>
        </w:rPr>
        <w:t>s</w:t>
      </w:r>
      <w:r w:rsidR="006E0FAE" w:rsidRPr="006E0FAE">
        <w:rPr>
          <w:rFonts w:ascii="Arial" w:hAnsi="Arial" w:cs="Arial"/>
          <w:bCs/>
          <w:i/>
          <w:iCs/>
          <w:sz w:val="24"/>
          <w:szCs w:val="24"/>
          <w:lang w:eastAsia="es-ES"/>
        </w:rPr>
        <w:t xml:space="preserve">e quebraba porque mi pareja tenía 10 años menos y eso me comportaría mucho ruido, mucho lío, mucho estigma y yo ya tenía muchos problemas y no </w:t>
      </w:r>
      <w:r w:rsidR="006E0FAE">
        <w:rPr>
          <w:rFonts w:ascii="Arial" w:hAnsi="Arial" w:cs="Arial"/>
          <w:bCs/>
          <w:i/>
          <w:iCs/>
          <w:sz w:val="24"/>
          <w:szCs w:val="24"/>
          <w:lang w:eastAsia="es-ES"/>
        </w:rPr>
        <w:t xml:space="preserve">quería </w:t>
      </w:r>
      <w:r w:rsidR="006E0FAE" w:rsidRPr="006E0FAE">
        <w:rPr>
          <w:rFonts w:ascii="Arial" w:hAnsi="Arial" w:cs="Arial"/>
          <w:bCs/>
          <w:i/>
          <w:iCs/>
          <w:sz w:val="24"/>
          <w:szCs w:val="24"/>
          <w:lang w:eastAsia="es-ES"/>
        </w:rPr>
        <w:t xml:space="preserve">más. </w:t>
      </w:r>
      <w:r w:rsidR="006E0FAE">
        <w:rPr>
          <w:rFonts w:ascii="Arial" w:hAnsi="Arial" w:cs="Arial"/>
          <w:bCs/>
          <w:i/>
          <w:iCs/>
          <w:sz w:val="24"/>
          <w:szCs w:val="24"/>
          <w:lang w:eastAsia="es-ES"/>
        </w:rPr>
        <w:t>A</w:t>
      </w:r>
      <w:r w:rsidR="006E0FAE" w:rsidRPr="006E0FAE">
        <w:rPr>
          <w:rFonts w:ascii="Arial" w:hAnsi="Arial" w:cs="Arial"/>
          <w:bCs/>
          <w:i/>
          <w:iCs/>
          <w:sz w:val="24"/>
          <w:szCs w:val="24"/>
          <w:lang w:eastAsia="es-ES"/>
        </w:rPr>
        <w:t xml:space="preserve">ún me emociona que </w:t>
      </w:r>
      <w:r w:rsidR="006E0FAE">
        <w:rPr>
          <w:rFonts w:ascii="Arial" w:hAnsi="Arial" w:cs="Arial"/>
          <w:bCs/>
          <w:i/>
          <w:iCs/>
          <w:sz w:val="24"/>
          <w:szCs w:val="24"/>
          <w:lang w:eastAsia="es-ES"/>
        </w:rPr>
        <w:t xml:space="preserve">ya </w:t>
      </w:r>
      <w:r w:rsidR="006E0FAE" w:rsidRPr="006E0FAE">
        <w:rPr>
          <w:rFonts w:ascii="Arial" w:hAnsi="Arial" w:cs="Arial"/>
          <w:bCs/>
          <w:i/>
          <w:iCs/>
          <w:sz w:val="24"/>
          <w:szCs w:val="24"/>
          <w:lang w:eastAsia="es-ES"/>
        </w:rPr>
        <w:t>hace 25 años que estoy con él</w:t>
      </w:r>
      <w:r w:rsidR="006E0FAE">
        <w:rPr>
          <w:rFonts w:ascii="Arial" w:hAnsi="Arial" w:cs="Arial"/>
          <w:bCs/>
          <w:i/>
          <w:iCs/>
          <w:sz w:val="24"/>
          <w:szCs w:val="24"/>
          <w:lang w:eastAsia="es-ES"/>
        </w:rPr>
        <w:t>”</w:t>
      </w:r>
      <w:r w:rsidR="006E0FAE">
        <w:rPr>
          <w:rFonts w:ascii="Arial" w:hAnsi="Arial" w:cs="Arial"/>
          <w:bCs/>
          <w:sz w:val="24"/>
          <w:szCs w:val="24"/>
          <w:lang w:eastAsia="es-ES"/>
        </w:rPr>
        <w:t xml:space="preserve">, </w:t>
      </w:r>
      <w:r w:rsidR="00EF0BBC">
        <w:rPr>
          <w:rFonts w:ascii="Arial" w:hAnsi="Arial" w:cs="Arial"/>
          <w:bCs/>
          <w:sz w:val="24"/>
          <w:szCs w:val="24"/>
          <w:lang w:eastAsia="es-ES"/>
        </w:rPr>
        <w:t>reconoce</w:t>
      </w:r>
      <w:r w:rsidR="006E0FAE" w:rsidRPr="006E0FAE">
        <w:rPr>
          <w:rFonts w:ascii="Arial" w:hAnsi="Arial" w:cs="Arial"/>
          <w:bCs/>
          <w:i/>
          <w:iCs/>
          <w:sz w:val="24"/>
          <w:szCs w:val="24"/>
          <w:lang w:eastAsia="es-ES"/>
        </w:rPr>
        <w:t>.</w:t>
      </w:r>
    </w:p>
    <w:p w14:paraId="2972BF71" w14:textId="77777777" w:rsidR="00D332D8" w:rsidRDefault="00D332D8" w:rsidP="00CA0F9B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eastAsia="es-ES"/>
        </w:rPr>
      </w:pPr>
    </w:p>
    <w:p w14:paraId="2383D5BD" w14:textId="252C192D" w:rsidR="00D332D8" w:rsidRDefault="00D332D8" w:rsidP="00C74DAA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eastAsia="es-ES"/>
        </w:rPr>
      </w:pPr>
      <w:r>
        <w:rPr>
          <w:rFonts w:ascii="Arial" w:hAnsi="Arial" w:cs="Arial"/>
          <w:bCs/>
          <w:sz w:val="24"/>
          <w:szCs w:val="24"/>
          <w:lang w:eastAsia="es-ES"/>
        </w:rPr>
        <w:t xml:space="preserve">El tercer caso que abordará ‘Viajando con Chester’ será el del estilista e </w:t>
      </w:r>
      <w:proofErr w:type="spellStart"/>
      <w:r w:rsidRPr="00AC5FA5">
        <w:rPr>
          <w:rFonts w:ascii="Arial" w:hAnsi="Arial" w:cs="Arial"/>
          <w:bCs/>
          <w:i/>
          <w:iCs/>
          <w:sz w:val="24"/>
          <w:szCs w:val="24"/>
          <w:lang w:eastAsia="es-ES"/>
        </w:rPr>
        <w:t>influencer</w:t>
      </w:r>
      <w:proofErr w:type="spellEnd"/>
      <w:r>
        <w:rPr>
          <w:rFonts w:ascii="Arial" w:hAnsi="Arial" w:cs="Arial"/>
          <w:bCs/>
          <w:sz w:val="24"/>
          <w:szCs w:val="24"/>
          <w:lang w:eastAsia="es-ES"/>
        </w:rPr>
        <w:t xml:space="preserve"> </w:t>
      </w:r>
      <w:r w:rsidRPr="006E0FAE">
        <w:rPr>
          <w:rFonts w:ascii="Arial" w:hAnsi="Arial" w:cs="Arial"/>
          <w:b/>
          <w:sz w:val="24"/>
          <w:szCs w:val="24"/>
          <w:lang w:eastAsia="es-ES"/>
        </w:rPr>
        <w:t>Pelayo Díaz</w:t>
      </w:r>
      <w:r>
        <w:rPr>
          <w:rFonts w:ascii="Arial" w:hAnsi="Arial" w:cs="Arial"/>
          <w:bCs/>
          <w:sz w:val="24"/>
          <w:szCs w:val="24"/>
          <w:lang w:eastAsia="es-ES"/>
        </w:rPr>
        <w:t xml:space="preserve">, quien mantuvo una relación de tres años con el diseñador </w:t>
      </w:r>
      <w:r w:rsidRPr="006E0FAE">
        <w:rPr>
          <w:rFonts w:ascii="Arial" w:hAnsi="Arial" w:cs="Arial"/>
          <w:b/>
          <w:sz w:val="24"/>
          <w:szCs w:val="24"/>
          <w:lang w:eastAsia="es-ES"/>
        </w:rPr>
        <w:t>David Delfín</w:t>
      </w:r>
      <w:r>
        <w:rPr>
          <w:rFonts w:ascii="Arial" w:hAnsi="Arial" w:cs="Arial"/>
          <w:bCs/>
          <w:sz w:val="24"/>
          <w:szCs w:val="24"/>
          <w:lang w:eastAsia="es-ES"/>
        </w:rPr>
        <w:t xml:space="preserve">, a quienes separaban 15 años de diferencia. </w:t>
      </w:r>
      <w:r w:rsidR="00AC5FA5">
        <w:rPr>
          <w:rFonts w:ascii="Arial" w:hAnsi="Arial" w:cs="Arial"/>
          <w:bCs/>
          <w:sz w:val="24"/>
          <w:szCs w:val="24"/>
          <w:lang w:eastAsia="es-ES"/>
        </w:rPr>
        <w:t xml:space="preserve">A pesar de haberse separado </w:t>
      </w:r>
      <w:r w:rsidR="00066913">
        <w:rPr>
          <w:rFonts w:ascii="Arial" w:hAnsi="Arial" w:cs="Arial"/>
          <w:bCs/>
          <w:sz w:val="24"/>
          <w:szCs w:val="24"/>
          <w:lang w:eastAsia="es-ES"/>
        </w:rPr>
        <w:t xml:space="preserve">tiempo </w:t>
      </w:r>
      <w:r w:rsidR="00AC5FA5">
        <w:rPr>
          <w:rFonts w:ascii="Arial" w:hAnsi="Arial" w:cs="Arial"/>
          <w:bCs/>
          <w:sz w:val="24"/>
          <w:szCs w:val="24"/>
          <w:lang w:eastAsia="es-ES"/>
        </w:rPr>
        <w:t>antes del fallecimiento del modisto, Díaz confesó en sus redes sociales que había sido la persona más maravillosa que había conocido nunca.</w:t>
      </w:r>
      <w:r w:rsidR="00C74DAA">
        <w:rPr>
          <w:rFonts w:ascii="Arial" w:hAnsi="Arial" w:cs="Arial"/>
          <w:bCs/>
          <w:sz w:val="24"/>
          <w:szCs w:val="24"/>
          <w:lang w:eastAsia="es-ES"/>
        </w:rPr>
        <w:t xml:space="preserve"> </w:t>
      </w:r>
      <w:r w:rsidR="00C74DAA" w:rsidRPr="00C74DAA">
        <w:rPr>
          <w:rFonts w:ascii="Arial" w:hAnsi="Arial" w:cs="Arial"/>
          <w:bCs/>
          <w:i/>
          <w:iCs/>
          <w:sz w:val="24"/>
          <w:szCs w:val="24"/>
          <w:lang w:eastAsia="es-ES"/>
        </w:rPr>
        <w:t>“</w:t>
      </w:r>
      <w:proofErr w:type="gramStart"/>
      <w:r w:rsidR="00C74DAA" w:rsidRPr="00C74DAA">
        <w:rPr>
          <w:rFonts w:ascii="Arial" w:hAnsi="Arial" w:cs="Arial"/>
          <w:bCs/>
          <w:i/>
          <w:iCs/>
          <w:sz w:val="24"/>
          <w:szCs w:val="24"/>
          <w:lang w:eastAsia="es-ES"/>
        </w:rPr>
        <w:t>A día de hoy</w:t>
      </w:r>
      <w:proofErr w:type="gramEnd"/>
      <w:r w:rsidR="00C74DAA" w:rsidRPr="00C74DAA">
        <w:rPr>
          <w:rFonts w:ascii="Arial" w:hAnsi="Arial" w:cs="Arial"/>
          <w:bCs/>
          <w:i/>
          <w:iCs/>
          <w:sz w:val="24"/>
          <w:szCs w:val="24"/>
          <w:lang w:eastAsia="es-ES"/>
        </w:rPr>
        <w:t xml:space="preserve"> en terapia sigo hablando de mi relación con David, porque me marcó muchísimo”</w:t>
      </w:r>
      <w:r w:rsidR="00C74DAA">
        <w:rPr>
          <w:rFonts w:ascii="Arial" w:hAnsi="Arial" w:cs="Arial"/>
          <w:bCs/>
          <w:sz w:val="24"/>
          <w:szCs w:val="24"/>
          <w:lang w:eastAsia="es-ES"/>
        </w:rPr>
        <w:t>, confiesa</w:t>
      </w:r>
      <w:r w:rsidR="00C74DAA" w:rsidRPr="00C74DAA">
        <w:rPr>
          <w:rFonts w:ascii="Arial" w:hAnsi="Arial" w:cs="Arial"/>
          <w:bCs/>
          <w:sz w:val="24"/>
          <w:szCs w:val="24"/>
          <w:lang w:eastAsia="es-ES"/>
        </w:rPr>
        <w:t>.</w:t>
      </w:r>
    </w:p>
    <w:p w14:paraId="648DD50C" w14:textId="77777777" w:rsidR="00C74DAA" w:rsidRDefault="00C74DAA" w:rsidP="00C74DAA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eastAsia="es-ES"/>
        </w:rPr>
      </w:pPr>
    </w:p>
    <w:p w14:paraId="34D3E131" w14:textId="7E3225AB" w:rsidR="00C74DAA" w:rsidRDefault="00C74DAA" w:rsidP="00C74DAA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eastAsia="es-ES"/>
        </w:rPr>
      </w:pPr>
      <w:r>
        <w:rPr>
          <w:rFonts w:ascii="Arial" w:hAnsi="Arial" w:cs="Arial"/>
          <w:bCs/>
          <w:sz w:val="24"/>
          <w:szCs w:val="24"/>
          <w:lang w:eastAsia="es-ES"/>
        </w:rPr>
        <w:t xml:space="preserve">Por último, el espacio acogerá el relato de la actriz </w:t>
      </w:r>
      <w:r w:rsidRPr="00C74DAA">
        <w:rPr>
          <w:rFonts w:ascii="Arial" w:hAnsi="Arial" w:cs="Arial"/>
          <w:b/>
          <w:sz w:val="24"/>
          <w:szCs w:val="24"/>
          <w:lang w:eastAsia="es-ES"/>
        </w:rPr>
        <w:t>Melani Olivares</w:t>
      </w:r>
      <w:r>
        <w:rPr>
          <w:rFonts w:ascii="Arial" w:hAnsi="Arial" w:cs="Arial"/>
          <w:bCs/>
          <w:sz w:val="24"/>
          <w:szCs w:val="24"/>
          <w:lang w:eastAsia="es-ES"/>
        </w:rPr>
        <w:t xml:space="preserve">, que ha mantenido relaciones con un hombre 16 años mayor cuando ella tenía 18 y con otro 10 años menor cuando alcanzó la cuarentena. </w:t>
      </w:r>
      <w:r w:rsidR="00C8118A">
        <w:rPr>
          <w:rFonts w:ascii="Arial" w:hAnsi="Arial" w:cs="Arial"/>
          <w:bCs/>
          <w:sz w:val="24"/>
          <w:szCs w:val="24"/>
          <w:lang w:eastAsia="es-ES"/>
        </w:rPr>
        <w:t xml:space="preserve">La intérprete reconoce que no cree en las etiquetas y respecto a la primera de esas relaciones asegura que </w:t>
      </w:r>
      <w:r w:rsidR="00C8118A" w:rsidRPr="00C8118A">
        <w:rPr>
          <w:rFonts w:ascii="Arial" w:hAnsi="Arial" w:cs="Arial"/>
          <w:bCs/>
          <w:i/>
          <w:iCs/>
          <w:sz w:val="24"/>
          <w:szCs w:val="24"/>
          <w:lang w:eastAsia="es-ES"/>
        </w:rPr>
        <w:t>“estuv</w:t>
      </w:r>
      <w:r w:rsidR="00066913">
        <w:rPr>
          <w:rFonts w:ascii="Arial" w:hAnsi="Arial" w:cs="Arial"/>
          <w:bCs/>
          <w:i/>
          <w:iCs/>
          <w:sz w:val="24"/>
          <w:szCs w:val="24"/>
          <w:lang w:eastAsia="es-ES"/>
        </w:rPr>
        <w:t>imos</w:t>
      </w:r>
      <w:r w:rsidR="00C8118A" w:rsidRPr="00C8118A">
        <w:rPr>
          <w:rFonts w:ascii="Arial" w:hAnsi="Arial" w:cs="Arial"/>
          <w:bCs/>
          <w:i/>
          <w:iCs/>
          <w:sz w:val="24"/>
          <w:szCs w:val="24"/>
          <w:lang w:eastAsia="es-ES"/>
        </w:rPr>
        <w:t xml:space="preserve"> tres años viviendo </w:t>
      </w:r>
      <w:r w:rsidR="00066913">
        <w:rPr>
          <w:rFonts w:ascii="Arial" w:hAnsi="Arial" w:cs="Arial"/>
          <w:bCs/>
          <w:i/>
          <w:iCs/>
          <w:sz w:val="24"/>
          <w:szCs w:val="24"/>
          <w:lang w:eastAsia="es-ES"/>
        </w:rPr>
        <w:t xml:space="preserve">juntos </w:t>
      </w:r>
      <w:r w:rsidR="00C8118A" w:rsidRPr="00C8118A">
        <w:rPr>
          <w:rFonts w:ascii="Arial" w:hAnsi="Arial" w:cs="Arial"/>
          <w:bCs/>
          <w:i/>
          <w:iCs/>
          <w:sz w:val="24"/>
          <w:szCs w:val="24"/>
          <w:lang w:eastAsia="es-ES"/>
        </w:rPr>
        <w:t>en Nueva York y cargaban sobre él”</w:t>
      </w:r>
      <w:r w:rsidR="00C8118A">
        <w:rPr>
          <w:rFonts w:ascii="Arial" w:hAnsi="Arial" w:cs="Arial"/>
          <w:bCs/>
          <w:sz w:val="24"/>
          <w:szCs w:val="24"/>
          <w:lang w:eastAsia="es-ES"/>
        </w:rPr>
        <w:t>.</w:t>
      </w:r>
    </w:p>
    <w:p w14:paraId="3956F804" w14:textId="77777777" w:rsidR="00C62F44" w:rsidRDefault="00C62F44" w:rsidP="00C74DAA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eastAsia="es-ES"/>
        </w:rPr>
      </w:pPr>
    </w:p>
    <w:p w14:paraId="3192C0BA" w14:textId="02214307" w:rsidR="00C62F44" w:rsidRPr="00C62F44" w:rsidRDefault="00086EBA" w:rsidP="00C74DAA">
      <w:pPr>
        <w:spacing w:after="0" w:line="240" w:lineRule="auto"/>
        <w:jc w:val="both"/>
        <w:rPr>
          <w:rFonts w:ascii="Arial" w:hAnsi="Arial" w:cs="Arial"/>
          <w:b/>
          <w:color w:val="002C5F"/>
          <w:sz w:val="28"/>
          <w:szCs w:val="28"/>
          <w:lang w:eastAsia="es-ES"/>
        </w:rPr>
      </w:pPr>
      <w:r>
        <w:rPr>
          <w:rFonts w:ascii="Arial" w:hAnsi="Arial" w:cs="Arial"/>
          <w:b/>
          <w:color w:val="002C5F"/>
          <w:sz w:val="28"/>
          <w:szCs w:val="28"/>
          <w:lang w:eastAsia="es-ES"/>
        </w:rPr>
        <w:t xml:space="preserve">Alcanza el mejor </w:t>
      </w:r>
      <w:r w:rsidRPr="00CE1D11">
        <w:rPr>
          <w:rFonts w:ascii="Arial" w:hAnsi="Arial" w:cs="Arial"/>
          <w:b/>
          <w:i/>
          <w:iCs/>
          <w:color w:val="002C5F"/>
          <w:sz w:val="28"/>
          <w:szCs w:val="28"/>
          <w:lang w:eastAsia="es-ES"/>
        </w:rPr>
        <w:t>share</w:t>
      </w:r>
      <w:r>
        <w:rPr>
          <w:rFonts w:ascii="Arial" w:hAnsi="Arial" w:cs="Arial"/>
          <w:b/>
          <w:color w:val="002C5F"/>
          <w:sz w:val="28"/>
          <w:szCs w:val="28"/>
          <w:lang w:eastAsia="es-ES"/>
        </w:rPr>
        <w:t xml:space="preserve"> de las últimas tres temporadas</w:t>
      </w:r>
    </w:p>
    <w:p w14:paraId="5A69A6B8" w14:textId="77777777" w:rsidR="00C62F44" w:rsidRDefault="00C62F44" w:rsidP="00C74DAA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eastAsia="es-ES"/>
        </w:rPr>
      </w:pPr>
    </w:p>
    <w:p w14:paraId="53C0396C" w14:textId="512110F9" w:rsidR="00C62F44" w:rsidRDefault="00C62F44" w:rsidP="00C74DAA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eastAsia="es-ES"/>
        </w:rPr>
      </w:pPr>
      <w:r>
        <w:rPr>
          <w:rFonts w:ascii="Arial" w:hAnsi="Arial" w:cs="Arial"/>
          <w:bCs/>
          <w:sz w:val="24"/>
          <w:szCs w:val="24"/>
          <w:lang w:eastAsia="es-ES"/>
        </w:rPr>
        <w:t xml:space="preserve">La novena </w:t>
      </w:r>
      <w:r w:rsidR="00086EBA">
        <w:rPr>
          <w:rFonts w:ascii="Arial" w:hAnsi="Arial" w:cs="Arial"/>
          <w:bCs/>
          <w:sz w:val="24"/>
          <w:szCs w:val="24"/>
          <w:lang w:eastAsia="es-ES"/>
        </w:rPr>
        <w:t>edición</w:t>
      </w:r>
      <w:r>
        <w:rPr>
          <w:rFonts w:ascii="Arial" w:hAnsi="Arial" w:cs="Arial"/>
          <w:bCs/>
          <w:sz w:val="24"/>
          <w:szCs w:val="24"/>
          <w:lang w:eastAsia="es-ES"/>
        </w:rPr>
        <w:t xml:space="preserve"> de ‘Viajando con Chester’</w:t>
      </w:r>
      <w:r w:rsidR="00086EBA">
        <w:rPr>
          <w:rFonts w:ascii="Arial" w:hAnsi="Arial" w:cs="Arial"/>
          <w:bCs/>
          <w:sz w:val="24"/>
          <w:szCs w:val="24"/>
          <w:lang w:eastAsia="es-ES"/>
        </w:rPr>
        <w:t xml:space="preserve"> </w:t>
      </w:r>
      <w:r w:rsidR="00783B78">
        <w:rPr>
          <w:rFonts w:ascii="Arial" w:hAnsi="Arial" w:cs="Arial"/>
          <w:bCs/>
          <w:sz w:val="24"/>
          <w:szCs w:val="24"/>
          <w:lang w:eastAsia="es-ES"/>
        </w:rPr>
        <w:t xml:space="preserve">alcanza su desenlace con un promedio </w:t>
      </w:r>
      <w:r w:rsidR="00086EBA">
        <w:rPr>
          <w:rFonts w:ascii="Arial" w:hAnsi="Arial" w:cs="Arial"/>
          <w:bCs/>
          <w:sz w:val="24"/>
          <w:szCs w:val="24"/>
          <w:lang w:eastAsia="es-ES"/>
        </w:rPr>
        <w:t xml:space="preserve">en sus 12 emisiones del </w:t>
      </w:r>
      <w:r w:rsidR="00086EBA" w:rsidRPr="00D4016C">
        <w:rPr>
          <w:rFonts w:ascii="Arial" w:hAnsi="Arial" w:cs="Arial"/>
          <w:b/>
          <w:sz w:val="24"/>
          <w:szCs w:val="24"/>
          <w:lang w:eastAsia="es-ES"/>
        </w:rPr>
        <w:t xml:space="preserve">7,8% de </w:t>
      </w:r>
      <w:r w:rsidR="00086EBA" w:rsidRPr="00783B78">
        <w:rPr>
          <w:rFonts w:ascii="Arial" w:hAnsi="Arial" w:cs="Arial"/>
          <w:b/>
          <w:i/>
          <w:iCs/>
          <w:sz w:val="24"/>
          <w:szCs w:val="24"/>
          <w:lang w:eastAsia="es-ES"/>
        </w:rPr>
        <w:t>share</w:t>
      </w:r>
      <w:r w:rsidR="00086EBA" w:rsidRPr="00D4016C">
        <w:rPr>
          <w:rFonts w:ascii="Arial" w:hAnsi="Arial" w:cs="Arial"/>
          <w:b/>
          <w:sz w:val="24"/>
          <w:szCs w:val="24"/>
          <w:lang w:eastAsia="es-ES"/>
        </w:rPr>
        <w:t xml:space="preserve"> y 817.000 espectadores</w:t>
      </w:r>
      <w:r w:rsidR="00086EBA">
        <w:rPr>
          <w:rFonts w:ascii="Arial" w:hAnsi="Arial" w:cs="Arial"/>
          <w:bCs/>
          <w:sz w:val="24"/>
          <w:szCs w:val="24"/>
          <w:lang w:eastAsia="es-ES"/>
        </w:rPr>
        <w:t xml:space="preserve">, </w:t>
      </w:r>
      <w:r w:rsidR="00D4016C">
        <w:rPr>
          <w:rFonts w:ascii="Arial" w:hAnsi="Arial" w:cs="Arial"/>
          <w:bCs/>
          <w:sz w:val="24"/>
          <w:szCs w:val="24"/>
          <w:lang w:eastAsia="es-ES"/>
        </w:rPr>
        <w:t xml:space="preserve">situándose como la </w:t>
      </w:r>
      <w:r w:rsidR="00D4016C" w:rsidRPr="00D4016C">
        <w:rPr>
          <w:rFonts w:ascii="Arial" w:hAnsi="Arial" w:cs="Arial"/>
          <w:b/>
          <w:sz w:val="24"/>
          <w:szCs w:val="24"/>
          <w:lang w:eastAsia="es-ES"/>
        </w:rPr>
        <w:t xml:space="preserve">temporada más competitiva de las tres últimas entregas del formato </w:t>
      </w:r>
      <w:r w:rsidR="00D4016C">
        <w:rPr>
          <w:rFonts w:ascii="Arial" w:hAnsi="Arial" w:cs="Arial"/>
          <w:bCs/>
          <w:sz w:val="24"/>
          <w:szCs w:val="24"/>
          <w:lang w:eastAsia="es-ES"/>
        </w:rPr>
        <w:t xml:space="preserve">producido en colaboración con La Fábrica de la Tele. Además, es el </w:t>
      </w:r>
      <w:r w:rsidR="00D4016C" w:rsidRPr="00DA2692">
        <w:rPr>
          <w:rFonts w:ascii="Arial" w:hAnsi="Arial" w:cs="Arial"/>
          <w:b/>
          <w:sz w:val="24"/>
          <w:szCs w:val="24"/>
          <w:lang w:eastAsia="es-ES"/>
        </w:rPr>
        <w:t xml:space="preserve">programa de entretenimiento más visto y con mayor </w:t>
      </w:r>
      <w:r w:rsidR="00D4016C" w:rsidRPr="00783B78">
        <w:rPr>
          <w:rFonts w:ascii="Arial" w:hAnsi="Arial" w:cs="Arial"/>
          <w:b/>
          <w:i/>
          <w:iCs/>
          <w:sz w:val="24"/>
          <w:szCs w:val="24"/>
          <w:lang w:eastAsia="es-ES"/>
        </w:rPr>
        <w:t>share</w:t>
      </w:r>
      <w:r w:rsidR="00D4016C" w:rsidRPr="00DA2692">
        <w:rPr>
          <w:rFonts w:ascii="Arial" w:hAnsi="Arial" w:cs="Arial"/>
          <w:b/>
          <w:sz w:val="24"/>
          <w:szCs w:val="24"/>
          <w:lang w:eastAsia="es-ES"/>
        </w:rPr>
        <w:t xml:space="preserve"> del </w:t>
      </w:r>
      <w:r w:rsidR="00D4016C" w:rsidRPr="00DA2692">
        <w:rPr>
          <w:rFonts w:ascii="Arial" w:hAnsi="Arial" w:cs="Arial"/>
          <w:b/>
          <w:i/>
          <w:iCs/>
          <w:sz w:val="24"/>
          <w:szCs w:val="24"/>
          <w:lang w:eastAsia="es-ES"/>
        </w:rPr>
        <w:t>prime time</w:t>
      </w:r>
      <w:r w:rsidR="00D4016C" w:rsidRPr="00DA2692">
        <w:rPr>
          <w:rFonts w:ascii="Arial" w:hAnsi="Arial" w:cs="Arial"/>
          <w:b/>
          <w:sz w:val="24"/>
          <w:szCs w:val="24"/>
          <w:lang w:eastAsia="es-ES"/>
        </w:rPr>
        <w:t xml:space="preserve"> de Cuatro</w:t>
      </w:r>
      <w:r w:rsidR="00D4016C">
        <w:rPr>
          <w:rFonts w:ascii="Arial" w:hAnsi="Arial" w:cs="Arial"/>
          <w:bCs/>
          <w:sz w:val="24"/>
          <w:szCs w:val="24"/>
          <w:lang w:eastAsia="es-ES"/>
        </w:rPr>
        <w:t xml:space="preserve"> del ‘curso’ 2022/2023, solo superado por ‘Planeta Calleja’ (8,8% y 851.000).</w:t>
      </w:r>
    </w:p>
    <w:p w14:paraId="67124971" w14:textId="77777777" w:rsidR="00DA2692" w:rsidRDefault="00DA2692" w:rsidP="00C74DAA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eastAsia="es-ES"/>
        </w:rPr>
      </w:pPr>
    </w:p>
    <w:p w14:paraId="45FF2958" w14:textId="4973977E" w:rsidR="00DA2692" w:rsidRPr="00C8118A" w:rsidRDefault="00783B78" w:rsidP="00C74DAA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eastAsia="es-ES"/>
        </w:rPr>
      </w:pPr>
      <w:r>
        <w:rPr>
          <w:rFonts w:ascii="Arial" w:hAnsi="Arial" w:cs="Arial"/>
          <w:bCs/>
          <w:sz w:val="24"/>
          <w:szCs w:val="24"/>
          <w:lang w:eastAsia="es-ES"/>
        </w:rPr>
        <w:t>Por otro lado</w:t>
      </w:r>
      <w:r w:rsidR="00DA2692">
        <w:rPr>
          <w:rFonts w:ascii="Arial" w:hAnsi="Arial" w:cs="Arial"/>
          <w:bCs/>
          <w:sz w:val="24"/>
          <w:szCs w:val="24"/>
          <w:lang w:eastAsia="es-ES"/>
        </w:rPr>
        <w:t xml:space="preserve">, el programa ha logrado </w:t>
      </w:r>
      <w:r w:rsidR="00DA2692" w:rsidRPr="00A643B0">
        <w:rPr>
          <w:rFonts w:ascii="Arial" w:hAnsi="Arial" w:cs="Arial"/>
          <w:b/>
          <w:sz w:val="24"/>
          <w:szCs w:val="24"/>
          <w:lang w:eastAsia="es-ES"/>
        </w:rPr>
        <w:t>imponerse en su franja a su principal competidor</w:t>
      </w:r>
      <w:r w:rsidR="00DA2692">
        <w:rPr>
          <w:rFonts w:ascii="Arial" w:hAnsi="Arial" w:cs="Arial"/>
          <w:bCs/>
          <w:sz w:val="24"/>
          <w:szCs w:val="24"/>
          <w:lang w:eastAsia="es-ES"/>
        </w:rPr>
        <w:t xml:space="preserve"> en </w:t>
      </w:r>
      <w:r w:rsidR="00DA2692" w:rsidRPr="00A643B0">
        <w:rPr>
          <w:rFonts w:ascii="Arial" w:hAnsi="Arial" w:cs="Arial"/>
          <w:b/>
          <w:sz w:val="24"/>
          <w:szCs w:val="24"/>
          <w:lang w:eastAsia="es-ES"/>
        </w:rPr>
        <w:t>total individuos (7,8%</w:t>
      </w:r>
      <w:r w:rsidR="00DA2692">
        <w:rPr>
          <w:rFonts w:ascii="Arial" w:hAnsi="Arial" w:cs="Arial"/>
          <w:bCs/>
          <w:sz w:val="24"/>
          <w:szCs w:val="24"/>
          <w:lang w:eastAsia="es-ES"/>
        </w:rPr>
        <w:t xml:space="preserve"> vs. 5,6%), convirtiendo en positivo su cifra en </w:t>
      </w:r>
      <w:r w:rsidR="00DA2692" w:rsidRPr="00A643B0">
        <w:rPr>
          <w:rFonts w:ascii="Arial" w:hAnsi="Arial" w:cs="Arial"/>
          <w:b/>
          <w:i/>
          <w:iCs/>
          <w:sz w:val="24"/>
          <w:szCs w:val="24"/>
          <w:lang w:eastAsia="es-ES"/>
        </w:rPr>
        <w:t xml:space="preserve">target </w:t>
      </w:r>
      <w:r w:rsidR="00DA2692" w:rsidRPr="00A643B0">
        <w:rPr>
          <w:rFonts w:ascii="Arial" w:hAnsi="Arial" w:cs="Arial"/>
          <w:b/>
          <w:sz w:val="24"/>
          <w:szCs w:val="24"/>
          <w:lang w:eastAsia="es-ES"/>
        </w:rPr>
        <w:t>comercial (8,5%</w:t>
      </w:r>
      <w:r w:rsidR="00DA2692">
        <w:rPr>
          <w:rFonts w:ascii="Arial" w:hAnsi="Arial" w:cs="Arial"/>
          <w:bCs/>
          <w:sz w:val="24"/>
          <w:szCs w:val="24"/>
          <w:lang w:eastAsia="es-ES"/>
        </w:rPr>
        <w:t xml:space="preserve"> vs 5,3%) y en </w:t>
      </w:r>
      <w:r w:rsidR="00DA2692" w:rsidRPr="00A643B0">
        <w:rPr>
          <w:rFonts w:ascii="Arial" w:hAnsi="Arial" w:cs="Arial"/>
          <w:b/>
          <w:sz w:val="24"/>
          <w:szCs w:val="24"/>
          <w:lang w:eastAsia="es-ES"/>
        </w:rPr>
        <w:t>jóvenes de 25-34 años (8,1%</w:t>
      </w:r>
      <w:r w:rsidR="00DA2692">
        <w:rPr>
          <w:rFonts w:ascii="Arial" w:hAnsi="Arial" w:cs="Arial"/>
          <w:bCs/>
          <w:sz w:val="24"/>
          <w:szCs w:val="24"/>
          <w:lang w:eastAsia="es-ES"/>
        </w:rPr>
        <w:t xml:space="preserve"> vs 4,6%).</w:t>
      </w:r>
      <w:r w:rsidR="00A643B0">
        <w:rPr>
          <w:rFonts w:ascii="Arial" w:hAnsi="Arial" w:cs="Arial"/>
          <w:bCs/>
          <w:sz w:val="24"/>
          <w:szCs w:val="24"/>
          <w:lang w:eastAsia="es-ES"/>
        </w:rPr>
        <w:t xml:space="preserve"> </w:t>
      </w:r>
      <w:r w:rsidR="001405AC">
        <w:rPr>
          <w:rFonts w:ascii="Arial" w:hAnsi="Arial" w:cs="Arial"/>
          <w:bCs/>
          <w:sz w:val="24"/>
          <w:szCs w:val="24"/>
          <w:lang w:eastAsia="es-ES"/>
        </w:rPr>
        <w:t xml:space="preserve">Se ha situado también por encima en el resto de targets de edad, clase social y en 12 de los 14 mercados regionales, con especial seguimiento en </w:t>
      </w:r>
      <w:r w:rsidR="001405AC" w:rsidRPr="001405AC">
        <w:rPr>
          <w:rFonts w:ascii="Arial" w:hAnsi="Arial" w:cs="Arial"/>
          <w:b/>
          <w:sz w:val="24"/>
          <w:szCs w:val="24"/>
          <w:lang w:eastAsia="es-ES"/>
        </w:rPr>
        <w:t>Aragón (10,6%), Murcia (10,1%), País Vasco (9,4%), Madrid (9,4%), Galicia (9,3%) y Asturias (9,3%)</w:t>
      </w:r>
      <w:r w:rsidR="001405AC">
        <w:rPr>
          <w:rFonts w:ascii="Arial" w:hAnsi="Arial" w:cs="Arial"/>
          <w:bCs/>
          <w:sz w:val="24"/>
          <w:szCs w:val="24"/>
          <w:lang w:eastAsia="es-ES"/>
        </w:rPr>
        <w:t xml:space="preserve">. </w:t>
      </w:r>
    </w:p>
    <w:sectPr w:rsidR="00DA2692" w:rsidRPr="00C8118A" w:rsidSect="00625D79">
      <w:footerReference w:type="default" r:id="rId9"/>
      <w:pgSz w:w="11906" w:h="16838"/>
      <w:pgMar w:top="1417" w:right="1700" w:bottom="1560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4F3E81" w14:textId="77777777" w:rsidR="001A54F6" w:rsidRDefault="001A54F6" w:rsidP="00B23904">
      <w:pPr>
        <w:spacing w:after="0" w:line="240" w:lineRule="auto"/>
      </w:pPr>
      <w:r>
        <w:separator/>
      </w:r>
    </w:p>
  </w:endnote>
  <w:endnote w:type="continuationSeparator" w:id="0">
    <w:p w14:paraId="0BFAAB72" w14:textId="77777777" w:rsidR="001A54F6" w:rsidRDefault="001A54F6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2617B" w14:textId="77777777" w:rsidR="00C03C6C" w:rsidRDefault="00C03C6C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1AF4AD53" wp14:editId="37A9FCDB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1" name="Imagen 1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0F561DC7" wp14:editId="75C101F4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2" name="Imagen 2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</w:p>
  <w:p w14:paraId="0A625E57" w14:textId="77777777" w:rsidR="00C03C6C" w:rsidRDefault="00C03C6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BD740C" w14:textId="77777777" w:rsidR="001A54F6" w:rsidRDefault="001A54F6" w:rsidP="00B23904">
      <w:pPr>
        <w:spacing w:after="0" w:line="240" w:lineRule="auto"/>
      </w:pPr>
      <w:r>
        <w:separator/>
      </w:r>
    </w:p>
  </w:footnote>
  <w:footnote w:type="continuationSeparator" w:id="0">
    <w:p w14:paraId="25DEF328" w14:textId="77777777" w:rsidR="001A54F6" w:rsidRDefault="001A54F6" w:rsidP="00B23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2710E"/>
    <w:multiLevelType w:val="multilevel"/>
    <w:tmpl w:val="EAF2C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0A716A"/>
    <w:multiLevelType w:val="hybridMultilevel"/>
    <w:tmpl w:val="CF9AE64A"/>
    <w:lvl w:ilvl="0" w:tplc="E47C121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F77B40"/>
    <w:multiLevelType w:val="hybridMultilevel"/>
    <w:tmpl w:val="CAE09FD2"/>
    <w:lvl w:ilvl="0" w:tplc="9C8C3C3A">
      <w:start w:val="4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1D7CCE"/>
    <w:multiLevelType w:val="hybridMultilevel"/>
    <w:tmpl w:val="7AA0EE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612D5B"/>
    <w:multiLevelType w:val="multilevel"/>
    <w:tmpl w:val="5DF03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D124BBB"/>
    <w:multiLevelType w:val="multilevel"/>
    <w:tmpl w:val="06AC4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45C44AC"/>
    <w:multiLevelType w:val="hybridMultilevel"/>
    <w:tmpl w:val="B5D43B6E"/>
    <w:lvl w:ilvl="0" w:tplc="570845D6">
      <w:start w:val="5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A023C3"/>
    <w:multiLevelType w:val="multilevel"/>
    <w:tmpl w:val="34668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6C52A6F"/>
    <w:multiLevelType w:val="hybridMultilevel"/>
    <w:tmpl w:val="5D76CA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5715E0"/>
    <w:multiLevelType w:val="hybridMultilevel"/>
    <w:tmpl w:val="A8728BE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2840078">
    <w:abstractNumId w:val="6"/>
  </w:num>
  <w:num w:numId="2" w16cid:durableId="1280726547">
    <w:abstractNumId w:val="2"/>
  </w:num>
  <w:num w:numId="3" w16cid:durableId="208499040">
    <w:abstractNumId w:val="9"/>
  </w:num>
  <w:num w:numId="4" w16cid:durableId="888348461">
    <w:abstractNumId w:val="8"/>
  </w:num>
  <w:num w:numId="5" w16cid:durableId="1044251732">
    <w:abstractNumId w:val="3"/>
  </w:num>
  <w:num w:numId="6" w16cid:durableId="1897081306">
    <w:abstractNumId w:val="0"/>
  </w:num>
  <w:num w:numId="7" w16cid:durableId="1038968408">
    <w:abstractNumId w:val="5"/>
  </w:num>
  <w:num w:numId="8" w16cid:durableId="1485195826">
    <w:abstractNumId w:val="7"/>
  </w:num>
  <w:num w:numId="9" w16cid:durableId="402064335">
    <w:abstractNumId w:val="4"/>
  </w:num>
  <w:num w:numId="10" w16cid:durableId="6633219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01C79"/>
    <w:rsid w:val="00002216"/>
    <w:rsid w:val="00007DCB"/>
    <w:rsid w:val="00015557"/>
    <w:rsid w:val="0002013A"/>
    <w:rsid w:val="0002099A"/>
    <w:rsid w:val="00021D6D"/>
    <w:rsid w:val="00022EDE"/>
    <w:rsid w:val="000245B7"/>
    <w:rsid w:val="00026D21"/>
    <w:rsid w:val="00026D9C"/>
    <w:rsid w:val="00030E14"/>
    <w:rsid w:val="000327BE"/>
    <w:rsid w:val="00032A50"/>
    <w:rsid w:val="00032D3A"/>
    <w:rsid w:val="000338BE"/>
    <w:rsid w:val="000348D0"/>
    <w:rsid w:val="00034F5E"/>
    <w:rsid w:val="00035DF0"/>
    <w:rsid w:val="00035F8F"/>
    <w:rsid w:val="000365E0"/>
    <w:rsid w:val="00043512"/>
    <w:rsid w:val="00043E75"/>
    <w:rsid w:val="00044453"/>
    <w:rsid w:val="00044BC8"/>
    <w:rsid w:val="00045495"/>
    <w:rsid w:val="00047473"/>
    <w:rsid w:val="00047C8E"/>
    <w:rsid w:val="0005112A"/>
    <w:rsid w:val="000564E6"/>
    <w:rsid w:val="0006170E"/>
    <w:rsid w:val="00064D4E"/>
    <w:rsid w:val="00066913"/>
    <w:rsid w:val="00067296"/>
    <w:rsid w:val="0007066D"/>
    <w:rsid w:val="00074CC3"/>
    <w:rsid w:val="00082456"/>
    <w:rsid w:val="000827A5"/>
    <w:rsid w:val="000864D3"/>
    <w:rsid w:val="00086EBA"/>
    <w:rsid w:val="00087BC5"/>
    <w:rsid w:val="00092DB0"/>
    <w:rsid w:val="00093A49"/>
    <w:rsid w:val="0009560F"/>
    <w:rsid w:val="000975DB"/>
    <w:rsid w:val="000A108B"/>
    <w:rsid w:val="000A1CD7"/>
    <w:rsid w:val="000A25C7"/>
    <w:rsid w:val="000A29C3"/>
    <w:rsid w:val="000A3AF6"/>
    <w:rsid w:val="000A48BE"/>
    <w:rsid w:val="000A4D95"/>
    <w:rsid w:val="000A6FDF"/>
    <w:rsid w:val="000A7B96"/>
    <w:rsid w:val="000B0602"/>
    <w:rsid w:val="000B165F"/>
    <w:rsid w:val="000B1883"/>
    <w:rsid w:val="000B1998"/>
    <w:rsid w:val="000B31EA"/>
    <w:rsid w:val="000B4EC0"/>
    <w:rsid w:val="000C1319"/>
    <w:rsid w:val="000C1884"/>
    <w:rsid w:val="000C1E67"/>
    <w:rsid w:val="000C27C6"/>
    <w:rsid w:val="000C33B0"/>
    <w:rsid w:val="000C5AA0"/>
    <w:rsid w:val="000C746D"/>
    <w:rsid w:val="000D047A"/>
    <w:rsid w:val="000D0F01"/>
    <w:rsid w:val="000D13D9"/>
    <w:rsid w:val="000D2CB5"/>
    <w:rsid w:val="000D4023"/>
    <w:rsid w:val="000D5D85"/>
    <w:rsid w:val="000D71B2"/>
    <w:rsid w:val="000E079F"/>
    <w:rsid w:val="000E0A0A"/>
    <w:rsid w:val="000E1985"/>
    <w:rsid w:val="000E2BEF"/>
    <w:rsid w:val="000E4547"/>
    <w:rsid w:val="000E45AD"/>
    <w:rsid w:val="000E5682"/>
    <w:rsid w:val="000E6C0E"/>
    <w:rsid w:val="000E7B34"/>
    <w:rsid w:val="000F1079"/>
    <w:rsid w:val="000F1D99"/>
    <w:rsid w:val="000F23FA"/>
    <w:rsid w:val="000F50DC"/>
    <w:rsid w:val="000F6359"/>
    <w:rsid w:val="0010016D"/>
    <w:rsid w:val="00102F0B"/>
    <w:rsid w:val="001044AC"/>
    <w:rsid w:val="00105CF3"/>
    <w:rsid w:val="0010628F"/>
    <w:rsid w:val="0011131C"/>
    <w:rsid w:val="00111477"/>
    <w:rsid w:val="001165E0"/>
    <w:rsid w:val="001202C2"/>
    <w:rsid w:val="00121E44"/>
    <w:rsid w:val="0012625C"/>
    <w:rsid w:val="0013498A"/>
    <w:rsid w:val="00136C2E"/>
    <w:rsid w:val="001403B8"/>
    <w:rsid w:val="001405AC"/>
    <w:rsid w:val="001414EE"/>
    <w:rsid w:val="001423A6"/>
    <w:rsid w:val="00143BEF"/>
    <w:rsid w:val="00143C92"/>
    <w:rsid w:val="00144039"/>
    <w:rsid w:val="001466B6"/>
    <w:rsid w:val="00146897"/>
    <w:rsid w:val="00147F41"/>
    <w:rsid w:val="0015050E"/>
    <w:rsid w:val="00150D88"/>
    <w:rsid w:val="00151728"/>
    <w:rsid w:val="001523E3"/>
    <w:rsid w:val="00152B0D"/>
    <w:rsid w:val="00154F1D"/>
    <w:rsid w:val="00156100"/>
    <w:rsid w:val="0015661D"/>
    <w:rsid w:val="00157875"/>
    <w:rsid w:val="00160A31"/>
    <w:rsid w:val="001624CE"/>
    <w:rsid w:val="00163923"/>
    <w:rsid w:val="001653D1"/>
    <w:rsid w:val="00165C19"/>
    <w:rsid w:val="00165FB1"/>
    <w:rsid w:val="00170949"/>
    <w:rsid w:val="0017198C"/>
    <w:rsid w:val="001728C3"/>
    <w:rsid w:val="00174A49"/>
    <w:rsid w:val="00175EBD"/>
    <w:rsid w:val="00176AFC"/>
    <w:rsid w:val="001773D7"/>
    <w:rsid w:val="00180014"/>
    <w:rsid w:val="00180D6C"/>
    <w:rsid w:val="00182D59"/>
    <w:rsid w:val="00182DCA"/>
    <w:rsid w:val="00184007"/>
    <w:rsid w:val="00184939"/>
    <w:rsid w:val="00185B48"/>
    <w:rsid w:val="00185FD0"/>
    <w:rsid w:val="001866EE"/>
    <w:rsid w:val="00194351"/>
    <w:rsid w:val="00194B78"/>
    <w:rsid w:val="00196F49"/>
    <w:rsid w:val="001A134C"/>
    <w:rsid w:val="001A33DE"/>
    <w:rsid w:val="001A3464"/>
    <w:rsid w:val="001A360C"/>
    <w:rsid w:val="001A4375"/>
    <w:rsid w:val="001A54F6"/>
    <w:rsid w:val="001A6134"/>
    <w:rsid w:val="001A637F"/>
    <w:rsid w:val="001A73D7"/>
    <w:rsid w:val="001B0357"/>
    <w:rsid w:val="001B14D0"/>
    <w:rsid w:val="001B171A"/>
    <w:rsid w:val="001B2760"/>
    <w:rsid w:val="001B3B59"/>
    <w:rsid w:val="001B41B3"/>
    <w:rsid w:val="001C008B"/>
    <w:rsid w:val="001C1B6C"/>
    <w:rsid w:val="001C4194"/>
    <w:rsid w:val="001D1186"/>
    <w:rsid w:val="001D1211"/>
    <w:rsid w:val="001D1423"/>
    <w:rsid w:val="001D1821"/>
    <w:rsid w:val="001D19AB"/>
    <w:rsid w:val="001D1D8D"/>
    <w:rsid w:val="001D206F"/>
    <w:rsid w:val="001D3C0C"/>
    <w:rsid w:val="001D5373"/>
    <w:rsid w:val="001D562C"/>
    <w:rsid w:val="001E00C7"/>
    <w:rsid w:val="001E0282"/>
    <w:rsid w:val="001E1997"/>
    <w:rsid w:val="001E27E5"/>
    <w:rsid w:val="001E33FC"/>
    <w:rsid w:val="001E35FE"/>
    <w:rsid w:val="001E4CDB"/>
    <w:rsid w:val="001E61DE"/>
    <w:rsid w:val="001E7110"/>
    <w:rsid w:val="001F5624"/>
    <w:rsid w:val="001F562F"/>
    <w:rsid w:val="001F640A"/>
    <w:rsid w:val="001F7929"/>
    <w:rsid w:val="00200123"/>
    <w:rsid w:val="00202D57"/>
    <w:rsid w:val="00206B44"/>
    <w:rsid w:val="00206C44"/>
    <w:rsid w:val="00207663"/>
    <w:rsid w:val="00207BEE"/>
    <w:rsid w:val="00210DF9"/>
    <w:rsid w:val="00211775"/>
    <w:rsid w:val="00220B89"/>
    <w:rsid w:val="00221E25"/>
    <w:rsid w:val="00222FD3"/>
    <w:rsid w:val="0022311A"/>
    <w:rsid w:val="00225E19"/>
    <w:rsid w:val="00225FD1"/>
    <w:rsid w:val="00226FE2"/>
    <w:rsid w:val="0023371E"/>
    <w:rsid w:val="002347A6"/>
    <w:rsid w:val="002359F0"/>
    <w:rsid w:val="00236E97"/>
    <w:rsid w:val="00237185"/>
    <w:rsid w:val="00242540"/>
    <w:rsid w:val="00242E16"/>
    <w:rsid w:val="00244330"/>
    <w:rsid w:val="002445D3"/>
    <w:rsid w:val="0024698B"/>
    <w:rsid w:val="00246D78"/>
    <w:rsid w:val="00251526"/>
    <w:rsid w:val="00254B70"/>
    <w:rsid w:val="002565C1"/>
    <w:rsid w:val="002566C4"/>
    <w:rsid w:val="00256EA1"/>
    <w:rsid w:val="0026065D"/>
    <w:rsid w:val="002639F1"/>
    <w:rsid w:val="002645A0"/>
    <w:rsid w:val="0026549F"/>
    <w:rsid w:val="00265C04"/>
    <w:rsid w:val="0026650F"/>
    <w:rsid w:val="002674CC"/>
    <w:rsid w:val="00270760"/>
    <w:rsid w:val="0027169A"/>
    <w:rsid w:val="00271D86"/>
    <w:rsid w:val="00273560"/>
    <w:rsid w:val="00275000"/>
    <w:rsid w:val="0027542D"/>
    <w:rsid w:val="0027609B"/>
    <w:rsid w:val="002768C5"/>
    <w:rsid w:val="002774D1"/>
    <w:rsid w:val="00277A19"/>
    <w:rsid w:val="00277B28"/>
    <w:rsid w:val="00277DAB"/>
    <w:rsid w:val="002813C8"/>
    <w:rsid w:val="002827D1"/>
    <w:rsid w:val="0028299A"/>
    <w:rsid w:val="00285297"/>
    <w:rsid w:val="0028530D"/>
    <w:rsid w:val="00286728"/>
    <w:rsid w:val="0028796A"/>
    <w:rsid w:val="002921C5"/>
    <w:rsid w:val="00292CCF"/>
    <w:rsid w:val="00292D07"/>
    <w:rsid w:val="00294F94"/>
    <w:rsid w:val="002A63C6"/>
    <w:rsid w:val="002A741C"/>
    <w:rsid w:val="002B10C9"/>
    <w:rsid w:val="002B21A0"/>
    <w:rsid w:val="002B3425"/>
    <w:rsid w:val="002B3C3C"/>
    <w:rsid w:val="002B3D92"/>
    <w:rsid w:val="002B4B13"/>
    <w:rsid w:val="002B5AB1"/>
    <w:rsid w:val="002B6FFC"/>
    <w:rsid w:val="002B727B"/>
    <w:rsid w:val="002C3B01"/>
    <w:rsid w:val="002C40E7"/>
    <w:rsid w:val="002C433A"/>
    <w:rsid w:val="002C4D52"/>
    <w:rsid w:val="002C6DAD"/>
    <w:rsid w:val="002C6FA9"/>
    <w:rsid w:val="002C7272"/>
    <w:rsid w:val="002C7F02"/>
    <w:rsid w:val="002D07B5"/>
    <w:rsid w:val="002D16D5"/>
    <w:rsid w:val="002D1D49"/>
    <w:rsid w:val="002D414F"/>
    <w:rsid w:val="002D69C7"/>
    <w:rsid w:val="002E0C78"/>
    <w:rsid w:val="002E1220"/>
    <w:rsid w:val="002E28AC"/>
    <w:rsid w:val="002E3437"/>
    <w:rsid w:val="002E41C0"/>
    <w:rsid w:val="002E7D28"/>
    <w:rsid w:val="002F0FFB"/>
    <w:rsid w:val="002F3C6B"/>
    <w:rsid w:val="002F3D9A"/>
    <w:rsid w:val="002F616F"/>
    <w:rsid w:val="002F6AE1"/>
    <w:rsid w:val="003005B8"/>
    <w:rsid w:val="003015AB"/>
    <w:rsid w:val="0030266B"/>
    <w:rsid w:val="00302938"/>
    <w:rsid w:val="00303CF8"/>
    <w:rsid w:val="00304B81"/>
    <w:rsid w:val="00307139"/>
    <w:rsid w:val="00310EF1"/>
    <w:rsid w:val="00313B0B"/>
    <w:rsid w:val="00313F5E"/>
    <w:rsid w:val="003156C5"/>
    <w:rsid w:val="0031748E"/>
    <w:rsid w:val="003176F8"/>
    <w:rsid w:val="00323407"/>
    <w:rsid w:val="003238F8"/>
    <w:rsid w:val="00324271"/>
    <w:rsid w:val="0032471C"/>
    <w:rsid w:val="0032560C"/>
    <w:rsid w:val="00326EC3"/>
    <w:rsid w:val="0033013A"/>
    <w:rsid w:val="00334513"/>
    <w:rsid w:val="00334C4E"/>
    <w:rsid w:val="0033719C"/>
    <w:rsid w:val="0034001D"/>
    <w:rsid w:val="003427BF"/>
    <w:rsid w:val="00346694"/>
    <w:rsid w:val="00351021"/>
    <w:rsid w:val="00351210"/>
    <w:rsid w:val="00351E74"/>
    <w:rsid w:val="00361B75"/>
    <w:rsid w:val="003659F7"/>
    <w:rsid w:val="00365BF0"/>
    <w:rsid w:val="003670CD"/>
    <w:rsid w:val="00370B09"/>
    <w:rsid w:val="0037110C"/>
    <w:rsid w:val="003724A3"/>
    <w:rsid w:val="00375359"/>
    <w:rsid w:val="0037579F"/>
    <w:rsid w:val="00380400"/>
    <w:rsid w:val="00381569"/>
    <w:rsid w:val="00383C61"/>
    <w:rsid w:val="00387354"/>
    <w:rsid w:val="003879CC"/>
    <w:rsid w:val="00390D30"/>
    <w:rsid w:val="00396687"/>
    <w:rsid w:val="00396B16"/>
    <w:rsid w:val="003972B3"/>
    <w:rsid w:val="00397619"/>
    <w:rsid w:val="00397801"/>
    <w:rsid w:val="003A1611"/>
    <w:rsid w:val="003A3A05"/>
    <w:rsid w:val="003A45CD"/>
    <w:rsid w:val="003A5104"/>
    <w:rsid w:val="003A53B6"/>
    <w:rsid w:val="003A58E1"/>
    <w:rsid w:val="003A689F"/>
    <w:rsid w:val="003A6948"/>
    <w:rsid w:val="003A7120"/>
    <w:rsid w:val="003B3F76"/>
    <w:rsid w:val="003B5C4C"/>
    <w:rsid w:val="003C335F"/>
    <w:rsid w:val="003C4280"/>
    <w:rsid w:val="003D10B4"/>
    <w:rsid w:val="003D2774"/>
    <w:rsid w:val="003D28CC"/>
    <w:rsid w:val="003D3E2B"/>
    <w:rsid w:val="003D7FD0"/>
    <w:rsid w:val="003E0BC9"/>
    <w:rsid w:val="003E347E"/>
    <w:rsid w:val="003E45E2"/>
    <w:rsid w:val="003E5A1E"/>
    <w:rsid w:val="003E7BA6"/>
    <w:rsid w:val="003F161B"/>
    <w:rsid w:val="003F2E67"/>
    <w:rsid w:val="003F5A4C"/>
    <w:rsid w:val="00400E45"/>
    <w:rsid w:val="004016AB"/>
    <w:rsid w:val="00401B70"/>
    <w:rsid w:val="004035E3"/>
    <w:rsid w:val="00405677"/>
    <w:rsid w:val="00405C1E"/>
    <w:rsid w:val="004063D9"/>
    <w:rsid w:val="00410325"/>
    <w:rsid w:val="0041125E"/>
    <w:rsid w:val="00411A19"/>
    <w:rsid w:val="00412291"/>
    <w:rsid w:val="004127F6"/>
    <w:rsid w:val="00413426"/>
    <w:rsid w:val="00413A35"/>
    <w:rsid w:val="004168EF"/>
    <w:rsid w:val="00421360"/>
    <w:rsid w:val="00422D40"/>
    <w:rsid w:val="00425B2D"/>
    <w:rsid w:val="0043079B"/>
    <w:rsid w:val="00430FB3"/>
    <w:rsid w:val="00432241"/>
    <w:rsid w:val="0043436B"/>
    <w:rsid w:val="00435CC6"/>
    <w:rsid w:val="00436182"/>
    <w:rsid w:val="00437C31"/>
    <w:rsid w:val="00440932"/>
    <w:rsid w:val="00440CB3"/>
    <w:rsid w:val="00441FEE"/>
    <w:rsid w:val="00442A2E"/>
    <w:rsid w:val="00442AF8"/>
    <w:rsid w:val="00442FA3"/>
    <w:rsid w:val="00443360"/>
    <w:rsid w:val="004443AC"/>
    <w:rsid w:val="00445109"/>
    <w:rsid w:val="00450DE7"/>
    <w:rsid w:val="00451266"/>
    <w:rsid w:val="00454B6B"/>
    <w:rsid w:val="00454DE2"/>
    <w:rsid w:val="00456F22"/>
    <w:rsid w:val="004575B3"/>
    <w:rsid w:val="00457620"/>
    <w:rsid w:val="0046148E"/>
    <w:rsid w:val="00462B23"/>
    <w:rsid w:val="004630C0"/>
    <w:rsid w:val="00463A06"/>
    <w:rsid w:val="00464472"/>
    <w:rsid w:val="00465476"/>
    <w:rsid w:val="00465FAB"/>
    <w:rsid w:val="004671C4"/>
    <w:rsid w:val="00471EED"/>
    <w:rsid w:val="00474F74"/>
    <w:rsid w:val="00475F3D"/>
    <w:rsid w:val="00480DDD"/>
    <w:rsid w:val="0048295B"/>
    <w:rsid w:val="00482F77"/>
    <w:rsid w:val="0048548F"/>
    <w:rsid w:val="004857B8"/>
    <w:rsid w:val="00485EF8"/>
    <w:rsid w:val="0049276C"/>
    <w:rsid w:val="00495DCD"/>
    <w:rsid w:val="00496277"/>
    <w:rsid w:val="00497D1A"/>
    <w:rsid w:val="004A0795"/>
    <w:rsid w:val="004A24FB"/>
    <w:rsid w:val="004A3189"/>
    <w:rsid w:val="004A31CF"/>
    <w:rsid w:val="004A5100"/>
    <w:rsid w:val="004A677F"/>
    <w:rsid w:val="004B0540"/>
    <w:rsid w:val="004B19B1"/>
    <w:rsid w:val="004B201E"/>
    <w:rsid w:val="004B206F"/>
    <w:rsid w:val="004B34F2"/>
    <w:rsid w:val="004B3762"/>
    <w:rsid w:val="004B3DC5"/>
    <w:rsid w:val="004B68C6"/>
    <w:rsid w:val="004B70D7"/>
    <w:rsid w:val="004B7A7F"/>
    <w:rsid w:val="004C1043"/>
    <w:rsid w:val="004C125E"/>
    <w:rsid w:val="004C1E3E"/>
    <w:rsid w:val="004C3D28"/>
    <w:rsid w:val="004C40AF"/>
    <w:rsid w:val="004C6489"/>
    <w:rsid w:val="004D12FE"/>
    <w:rsid w:val="004D190A"/>
    <w:rsid w:val="004D25CF"/>
    <w:rsid w:val="004D418A"/>
    <w:rsid w:val="004D57D6"/>
    <w:rsid w:val="004E1731"/>
    <w:rsid w:val="004E1EF7"/>
    <w:rsid w:val="004E57DD"/>
    <w:rsid w:val="004E6588"/>
    <w:rsid w:val="004E6D26"/>
    <w:rsid w:val="004F2AB3"/>
    <w:rsid w:val="004F3342"/>
    <w:rsid w:val="004F4966"/>
    <w:rsid w:val="004F5C0D"/>
    <w:rsid w:val="004F5D37"/>
    <w:rsid w:val="004F66FC"/>
    <w:rsid w:val="004F7EA0"/>
    <w:rsid w:val="005000C7"/>
    <w:rsid w:val="00500447"/>
    <w:rsid w:val="00500AE2"/>
    <w:rsid w:val="00501882"/>
    <w:rsid w:val="00502865"/>
    <w:rsid w:val="0050536F"/>
    <w:rsid w:val="00506777"/>
    <w:rsid w:val="005068BC"/>
    <w:rsid w:val="00507E89"/>
    <w:rsid w:val="005115DD"/>
    <w:rsid w:val="00511A0F"/>
    <w:rsid w:val="0051232C"/>
    <w:rsid w:val="00512672"/>
    <w:rsid w:val="00513EA4"/>
    <w:rsid w:val="00514C3D"/>
    <w:rsid w:val="00516FB8"/>
    <w:rsid w:val="00516FC4"/>
    <w:rsid w:val="00520190"/>
    <w:rsid w:val="00520AD5"/>
    <w:rsid w:val="005211F8"/>
    <w:rsid w:val="00527807"/>
    <w:rsid w:val="00535C0B"/>
    <w:rsid w:val="00535F5D"/>
    <w:rsid w:val="0053606C"/>
    <w:rsid w:val="00536FBF"/>
    <w:rsid w:val="005406E0"/>
    <w:rsid w:val="0054094C"/>
    <w:rsid w:val="00541BC3"/>
    <w:rsid w:val="00541DAD"/>
    <w:rsid w:val="00543606"/>
    <w:rsid w:val="00545F85"/>
    <w:rsid w:val="00546645"/>
    <w:rsid w:val="005519E9"/>
    <w:rsid w:val="00551F02"/>
    <w:rsid w:val="0055236D"/>
    <w:rsid w:val="00552B9D"/>
    <w:rsid w:val="005548BD"/>
    <w:rsid w:val="00560502"/>
    <w:rsid w:val="00566430"/>
    <w:rsid w:val="00566AD6"/>
    <w:rsid w:val="005763D0"/>
    <w:rsid w:val="00576D59"/>
    <w:rsid w:val="00577887"/>
    <w:rsid w:val="00577F10"/>
    <w:rsid w:val="00580FED"/>
    <w:rsid w:val="0058139C"/>
    <w:rsid w:val="005817A6"/>
    <w:rsid w:val="005817B2"/>
    <w:rsid w:val="00582133"/>
    <w:rsid w:val="00582AC1"/>
    <w:rsid w:val="005870E8"/>
    <w:rsid w:val="00591B3C"/>
    <w:rsid w:val="0059243F"/>
    <w:rsid w:val="005929C5"/>
    <w:rsid w:val="0059310D"/>
    <w:rsid w:val="00595860"/>
    <w:rsid w:val="00595B8B"/>
    <w:rsid w:val="00597FED"/>
    <w:rsid w:val="005A06FF"/>
    <w:rsid w:val="005A182D"/>
    <w:rsid w:val="005A28C6"/>
    <w:rsid w:val="005A4484"/>
    <w:rsid w:val="005A57A0"/>
    <w:rsid w:val="005A5FDD"/>
    <w:rsid w:val="005A769B"/>
    <w:rsid w:val="005B02DA"/>
    <w:rsid w:val="005B372D"/>
    <w:rsid w:val="005B3E2D"/>
    <w:rsid w:val="005B7E14"/>
    <w:rsid w:val="005C0E84"/>
    <w:rsid w:val="005C1F33"/>
    <w:rsid w:val="005C30D2"/>
    <w:rsid w:val="005C5AEB"/>
    <w:rsid w:val="005C726E"/>
    <w:rsid w:val="005D0271"/>
    <w:rsid w:val="005D10B9"/>
    <w:rsid w:val="005D14CD"/>
    <w:rsid w:val="005D2632"/>
    <w:rsid w:val="005D454A"/>
    <w:rsid w:val="005E19DC"/>
    <w:rsid w:val="005E2591"/>
    <w:rsid w:val="005E3A5C"/>
    <w:rsid w:val="005E40B1"/>
    <w:rsid w:val="005E5983"/>
    <w:rsid w:val="005E6A24"/>
    <w:rsid w:val="005E7387"/>
    <w:rsid w:val="005E7A2F"/>
    <w:rsid w:val="005F12F6"/>
    <w:rsid w:val="005F3717"/>
    <w:rsid w:val="005F38DE"/>
    <w:rsid w:val="005F4350"/>
    <w:rsid w:val="005F44B4"/>
    <w:rsid w:val="005F47E9"/>
    <w:rsid w:val="00601C71"/>
    <w:rsid w:val="0060389F"/>
    <w:rsid w:val="006039F1"/>
    <w:rsid w:val="00611C7E"/>
    <w:rsid w:val="00612CBD"/>
    <w:rsid w:val="006137A9"/>
    <w:rsid w:val="00613E91"/>
    <w:rsid w:val="006149A5"/>
    <w:rsid w:val="00615104"/>
    <w:rsid w:val="00615214"/>
    <w:rsid w:val="00616157"/>
    <w:rsid w:val="00617F31"/>
    <w:rsid w:val="00620235"/>
    <w:rsid w:val="00621EC3"/>
    <w:rsid w:val="00622499"/>
    <w:rsid w:val="00623EFC"/>
    <w:rsid w:val="00625D79"/>
    <w:rsid w:val="00626364"/>
    <w:rsid w:val="006274F5"/>
    <w:rsid w:val="006277FB"/>
    <w:rsid w:val="006330E5"/>
    <w:rsid w:val="00633AAA"/>
    <w:rsid w:val="006343AD"/>
    <w:rsid w:val="006347F2"/>
    <w:rsid w:val="006366C1"/>
    <w:rsid w:val="00637EF6"/>
    <w:rsid w:val="00637FB8"/>
    <w:rsid w:val="00642328"/>
    <w:rsid w:val="00642ADC"/>
    <w:rsid w:val="00647C30"/>
    <w:rsid w:val="006502A2"/>
    <w:rsid w:val="00653479"/>
    <w:rsid w:val="00653538"/>
    <w:rsid w:val="006535FC"/>
    <w:rsid w:val="00653C39"/>
    <w:rsid w:val="006572C2"/>
    <w:rsid w:val="006573AE"/>
    <w:rsid w:val="00657610"/>
    <w:rsid w:val="00661207"/>
    <w:rsid w:val="00662590"/>
    <w:rsid w:val="00663336"/>
    <w:rsid w:val="00663C4C"/>
    <w:rsid w:val="00667EC5"/>
    <w:rsid w:val="00670056"/>
    <w:rsid w:val="00673E7A"/>
    <w:rsid w:val="00677870"/>
    <w:rsid w:val="00677A57"/>
    <w:rsid w:val="006808AA"/>
    <w:rsid w:val="00680E87"/>
    <w:rsid w:val="006813CB"/>
    <w:rsid w:val="00681D46"/>
    <w:rsid w:val="006831B1"/>
    <w:rsid w:val="006837FB"/>
    <w:rsid w:val="00683A32"/>
    <w:rsid w:val="00683FE4"/>
    <w:rsid w:val="006867FB"/>
    <w:rsid w:val="00686A6A"/>
    <w:rsid w:val="006873EC"/>
    <w:rsid w:val="00691104"/>
    <w:rsid w:val="00691369"/>
    <w:rsid w:val="00691DCC"/>
    <w:rsid w:val="00693097"/>
    <w:rsid w:val="00693904"/>
    <w:rsid w:val="00694F68"/>
    <w:rsid w:val="006966F7"/>
    <w:rsid w:val="00697F47"/>
    <w:rsid w:val="006A0D6C"/>
    <w:rsid w:val="006A174B"/>
    <w:rsid w:val="006A1867"/>
    <w:rsid w:val="006A332F"/>
    <w:rsid w:val="006A4B42"/>
    <w:rsid w:val="006A5696"/>
    <w:rsid w:val="006A69E0"/>
    <w:rsid w:val="006A7620"/>
    <w:rsid w:val="006A782A"/>
    <w:rsid w:val="006B3B88"/>
    <w:rsid w:val="006B3E16"/>
    <w:rsid w:val="006B4FF6"/>
    <w:rsid w:val="006B622B"/>
    <w:rsid w:val="006B6BBD"/>
    <w:rsid w:val="006C17DD"/>
    <w:rsid w:val="006C53F0"/>
    <w:rsid w:val="006C6AD8"/>
    <w:rsid w:val="006C6E40"/>
    <w:rsid w:val="006C7DB3"/>
    <w:rsid w:val="006D0AF7"/>
    <w:rsid w:val="006D4204"/>
    <w:rsid w:val="006D5CE1"/>
    <w:rsid w:val="006E0FAE"/>
    <w:rsid w:val="006E2F0B"/>
    <w:rsid w:val="006E3B24"/>
    <w:rsid w:val="006E4DCC"/>
    <w:rsid w:val="006E54A2"/>
    <w:rsid w:val="006E5822"/>
    <w:rsid w:val="006E707B"/>
    <w:rsid w:val="006F12AD"/>
    <w:rsid w:val="006F2E47"/>
    <w:rsid w:val="006F3E46"/>
    <w:rsid w:val="006F442C"/>
    <w:rsid w:val="006F4E9B"/>
    <w:rsid w:val="006F6C8A"/>
    <w:rsid w:val="006F72D0"/>
    <w:rsid w:val="006F7808"/>
    <w:rsid w:val="0070145C"/>
    <w:rsid w:val="00701E47"/>
    <w:rsid w:val="0070380F"/>
    <w:rsid w:val="00703A00"/>
    <w:rsid w:val="00704381"/>
    <w:rsid w:val="00706DF9"/>
    <w:rsid w:val="00707CA1"/>
    <w:rsid w:val="00711DFB"/>
    <w:rsid w:val="00712A80"/>
    <w:rsid w:val="00715681"/>
    <w:rsid w:val="00720086"/>
    <w:rsid w:val="0072137F"/>
    <w:rsid w:val="00721B24"/>
    <w:rsid w:val="00721D0E"/>
    <w:rsid w:val="007230CA"/>
    <w:rsid w:val="0072411C"/>
    <w:rsid w:val="00724F0B"/>
    <w:rsid w:val="00730EE8"/>
    <w:rsid w:val="00731137"/>
    <w:rsid w:val="00731EA2"/>
    <w:rsid w:val="0073312C"/>
    <w:rsid w:val="007332FA"/>
    <w:rsid w:val="00733D69"/>
    <w:rsid w:val="00737F93"/>
    <w:rsid w:val="0074075B"/>
    <w:rsid w:val="00740E27"/>
    <w:rsid w:val="00744524"/>
    <w:rsid w:val="0074516F"/>
    <w:rsid w:val="007454A0"/>
    <w:rsid w:val="007464A0"/>
    <w:rsid w:val="007472C6"/>
    <w:rsid w:val="00750448"/>
    <w:rsid w:val="00750620"/>
    <w:rsid w:val="007512D8"/>
    <w:rsid w:val="0075375C"/>
    <w:rsid w:val="007539F0"/>
    <w:rsid w:val="007563A5"/>
    <w:rsid w:val="00757B2C"/>
    <w:rsid w:val="007603D2"/>
    <w:rsid w:val="00761A7B"/>
    <w:rsid w:val="00761A95"/>
    <w:rsid w:val="00762294"/>
    <w:rsid w:val="00763E97"/>
    <w:rsid w:val="007644D9"/>
    <w:rsid w:val="00764531"/>
    <w:rsid w:val="00766D09"/>
    <w:rsid w:val="00767C28"/>
    <w:rsid w:val="007701FD"/>
    <w:rsid w:val="0077200B"/>
    <w:rsid w:val="00772B6A"/>
    <w:rsid w:val="00773C61"/>
    <w:rsid w:val="00774765"/>
    <w:rsid w:val="00774BEC"/>
    <w:rsid w:val="00777F87"/>
    <w:rsid w:val="00781AF7"/>
    <w:rsid w:val="00783B78"/>
    <w:rsid w:val="0078554A"/>
    <w:rsid w:val="00786425"/>
    <w:rsid w:val="00790293"/>
    <w:rsid w:val="00790BE3"/>
    <w:rsid w:val="00791694"/>
    <w:rsid w:val="00791BDE"/>
    <w:rsid w:val="00791F23"/>
    <w:rsid w:val="00792787"/>
    <w:rsid w:val="007951AB"/>
    <w:rsid w:val="00795325"/>
    <w:rsid w:val="00797895"/>
    <w:rsid w:val="00797A81"/>
    <w:rsid w:val="007A15E9"/>
    <w:rsid w:val="007A1EC1"/>
    <w:rsid w:val="007A22FB"/>
    <w:rsid w:val="007A240C"/>
    <w:rsid w:val="007A2DC6"/>
    <w:rsid w:val="007A5CAC"/>
    <w:rsid w:val="007A7A39"/>
    <w:rsid w:val="007B010E"/>
    <w:rsid w:val="007B0948"/>
    <w:rsid w:val="007B126D"/>
    <w:rsid w:val="007B1410"/>
    <w:rsid w:val="007B1BA4"/>
    <w:rsid w:val="007B22E6"/>
    <w:rsid w:val="007B4ADF"/>
    <w:rsid w:val="007B4C0D"/>
    <w:rsid w:val="007B7F7A"/>
    <w:rsid w:val="007B7FFD"/>
    <w:rsid w:val="007C4060"/>
    <w:rsid w:val="007C7A8E"/>
    <w:rsid w:val="007D0E85"/>
    <w:rsid w:val="007D28EC"/>
    <w:rsid w:val="007D67E1"/>
    <w:rsid w:val="007D6A3D"/>
    <w:rsid w:val="007D722B"/>
    <w:rsid w:val="007D7C6D"/>
    <w:rsid w:val="007E0255"/>
    <w:rsid w:val="007E271A"/>
    <w:rsid w:val="007E6DAF"/>
    <w:rsid w:val="007F2FD5"/>
    <w:rsid w:val="007F6864"/>
    <w:rsid w:val="007F6E76"/>
    <w:rsid w:val="007F7AED"/>
    <w:rsid w:val="00804D3B"/>
    <w:rsid w:val="00805726"/>
    <w:rsid w:val="0081195F"/>
    <w:rsid w:val="00812C2B"/>
    <w:rsid w:val="00813B3E"/>
    <w:rsid w:val="00813B5F"/>
    <w:rsid w:val="00815E5F"/>
    <w:rsid w:val="008162C6"/>
    <w:rsid w:val="00821D11"/>
    <w:rsid w:val="00824166"/>
    <w:rsid w:val="008251B8"/>
    <w:rsid w:val="008252DE"/>
    <w:rsid w:val="00825D2B"/>
    <w:rsid w:val="00826047"/>
    <w:rsid w:val="00826343"/>
    <w:rsid w:val="0082732D"/>
    <w:rsid w:val="00830801"/>
    <w:rsid w:val="00831C6D"/>
    <w:rsid w:val="008324F3"/>
    <w:rsid w:val="008337DC"/>
    <w:rsid w:val="00833B61"/>
    <w:rsid w:val="00834233"/>
    <w:rsid w:val="00834ADF"/>
    <w:rsid w:val="008351B5"/>
    <w:rsid w:val="00837A64"/>
    <w:rsid w:val="00842E4C"/>
    <w:rsid w:val="00844DB4"/>
    <w:rsid w:val="0084503D"/>
    <w:rsid w:val="00845C83"/>
    <w:rsid w:val="008462E6"/>
    <w:rsid w:val="008512B9"/>
    <w:rsid w:val="008540FC"/>
    <w:rsid w:val="00855414"/>
    <w:rsid w:val="00857EDD"/>
    <w:rsid w:val="00860A50"/>
    <w:rsid w:val="00860E3B"/>
    <w:rsid w:val="0086132E"/>
    <w:rsid w:val="008622A1"/>
    <w:rsid w:val="00863598"/>
    <w:rsid w:val="0086387E"/>
    <w:rsid w:val="00864861"/>
    <w:rsid w:val="00864909"/>
    <w:rsid w:val="00864A17"/>
    <w:rsid w:val="008669BC"/>
    <w:rsid w:val="00867A6E"/>
    <w:rsid w:val="008710E1"/>
    <w:rsid w:val="008711EE"/>
    <w:rsid w:val="008724EA"/>
    <w:rsid w:val="008736F2"/>
    <w:rsid w:val="00873B48"/>
    <w:rsid w:val="00873DDA"/>
    <w:rsid w:val="00875656"/>
    <w:rsid w:val="00880851"/>
    <w:rsid w:val="0088119B"/>
    <w:rsid w:val="00885B3E"/>
    <w:rsid w:val="0089094A"/>
    <w:rsid w:val="00890D74"/>
    <w:rsid w:val="0089220B"/>
    <w:rsid w:val="00893593"/>
    <w:rsid w:val="00893A5E"/>
    <w:rsid w:val="008941D4"/>
    <w:rsid w:val="00896ABF"/>
    <w:rsid w:val="008A7C10"/>
    <w:rsid w:val="008B069F"/>
    <w:rsid w:val="008B2E6B"/>
    <w:rsid w:val="008B412D"/>
    <w:rsid w:val="008B451B"/>
    <w:rsid w:val="008B4FEA"/>
    <w:rsid w:val="008B57C7"/>
    <w:rsid w:val="008B71DB"/>
    <w:rsid w:val="008C170A"/>
    <w:rsid w:val="008C195D"/>
    <w:rsid w:val="008C1BD5"/>
    <w:rsid w:val="008C341E"/>
    <w:rsid w:val="008C3AB3"/>
    <w:rsid w:val="008C5F6D"/>
    <w:rsid w:val="008C7168"/>
    <w:rsid w:val="008D0E96"/>
    <w:rsid w:val="008D2355"/>
    <w:rsid w:val="008D38AB"/>
    <w:rsid w:val="008D4857"/>
    <w:rsid w:val="008D6398"/>
    <w:rsid w:val="008D6A46"/>
    <w:rsid w:val="008E29AD"/>
    <w:rsid w:val="008E2C32"/>
    <w:rsid w:val="008E748A"/>
    <w:rsid w:val="008E781B"/>
    <w:rsid w:val="008F138B"/>
    <w:rsid w:val="008F2383"/>
    <w:rsid w:val="008F26F0"/>
    <w:rsid w:val="008F2DA5"/>
    <w:rsid w:val="008F3507"/>
    <w:rsid w:val="008F46BE"/>
    <w:rsid w:val="008F4CEE"/>
    <w:rsid w:val="0090055D"/>
    <w:rsid w:val="00901F6C"/>
    <w:rsid w:val="009037FA"/>
    <w:rsid w:val="00904447"/>
    <w:rsid w:val="00905079"/>
    <w:rsid w:val="00906FA2"/>
    <w:rsid w:val="0091276E"/>
    <w:rsid w:val="009140C0"/>
    <w:rsid w:val="00914AB3"/>
    <w:rsid w:val="00915C98"/>
    <w:rsid w:val="009160E8"/>
    <w:rsid w:val="00917841"/>
    <w:rsid w:val="009211C4"/>
    <w:rsid w:val="00922D65"/>
    <w:rsid w:val="0092417D"/>
    <w:rsid w:val="009268C4"/>
    <w:rsid w:val="00930D26"/>
    <w:rsid w:val="00931566"/>
    <w:rsid w:val="009328B4"/>
    <w:rsid w:val="00932E20"/>
    <w:rsid w:val="00933D46"/>
    <w:rsid w:val="00933EDB"/>
    <w:rsid w:val="00934D33"/>
    <w:rsid w:val="00937316"/>
    <w:rsid w:val="009418CB"/>
    <w:rsid w:val="00943366"/>
    <w:rsid w:val="009443D2"/>
    <w:rsid w:val="0095155E"/>
    <w:rsid w:val="009527E9"/>
    <w:rsid w:val="00952E8D"/>
    <w:rsid w:val="00955C68"/>
    <w:rsid w:val="00956F81"/>
    <w:rsid w:val="009613D2"/>
    <w:rsid w:val="0096317D"/>
    <w:rsid w:val="009679EB"/>
    <w:rsid w:val="00970A89"/>
    <w:rsid w:val="00971BAF"/>
    <w:rsid w:val="00972A18"/>
    <w:rsid w:val="00975DA4"/>
    <w:rsid w:val="009764B6"/>
    <w:rsid w:val="00977A56"/>
    <w:rsid w:val="00982C3B"/>
    <w:rsid w:val="00984967"/>
    <w:rsid w:val="009855B0"/>
    <w:rsid w:val="00993F13"/>
    <w:rsid w:val="009946F4"/>
    <w:rsid w:val="009A1DFA"/>
    <w:rsid w:val="009A41B0"/>
    <w:rsid w:val="009A4894"/>
    <w:rsid w:val="009A78DA"/>
    <w:rsid w:val="009B0426"/>
    <w:rsid w:val="009B2370"/>
    <w:rsid w:val="009B4370"/>
    <w:rsid w:val="009B48F6"/>
    <w:rsid w:val="009B48FE"/>
    <w:rsid w:val="009B6C16"/>
    <w:rsid w:val="009B7F7E"/>
    <w:rsid w:val="009C02FC"/>
    <w:rsid w:val="009C0393"/>
    <w:rsid w:val="009C088A"/>
    <w:rsid w:val="009C0A61"/>
    <w:rsid w:val="009C37CD"/>
    <w:rsid w:val="009C4033"/>
    <w:rsid w:val="009D1FBC"/>
    <w:rsid w:val="009D379E"/>
    <w:rsid w:val="009D6DE8"/>
    <w:rsid w:val="009E0092"/>
    <w:rsid w:val="009E09F2"/>
    <w:rsid w:val="009E1861"/>
    <w:rsid w:val="009E2E2E"/>
    <w:rsid w:val="009E3B77"/>
    <w:rsid w:val="009E3BFC"/>
    <w:rsid w:val="009E4402"/>
    <w:rsid w:val="009E4DBC"/>
    <w:rsid w:val="009E6C4F"/>
    <w:rsid w:val="009E6D7C"/>
    <w:rsid w:val="009F1F72"/>
    <w:rsid w:val="009F2254"/>
    <w:rsid w:val="009F3119"/>
    <w:rsid w:val="009F57B5"/>
    <w:rsid w:val="009F7612"/>
    <w:rsid w:val="00A024E0"/>
    <w:rsid w:val="00A02C45"/>
    <w:rsid w:val="00A0433B"/>
    <w:rsid w:val="00A04555"/>
    <w:rsid w:val="00A04CA6"/>
    <w:rsid w:val="00A06177"/>
    <w:rsid w:val="00A06AC5"/>
    <w:rsid w:val="00A06B28"/>
    <w:rsid w:val="00A07A68"/>
    <w:rsid w:val="00A12171"/>
    <w:rsid w:val="00A16AD6"/>
    <w:rsid w:val="00A17028"/>
    <w:rsid w:val="00A21D58"/>
    <w:rsid w:val="00A23006"/>
    <w:rsid w:val="00A25CA3"/>
    <w:rsid w:val="00A260BF"/>
    <w:rsid w:val="00A277AC"/>
    <w:rsid w:val="00A312AE"/>
    <w:rsid w:val="00A31FC9"/>
    <w:rsid w:val="00A33D60"/>
    <w:rsid w:val="00A340B7"/>
    <w:rsid w:val="00A37B42"/>
    <w:rsid w:val="00A40690"/>
    <w:rsid w:val="00A41D25"/>
    <w:rsid w:val="00A423BC"/>
    <w:rsid w:val="00A46B2B"/>
    <w:rsid w:val="00A47A0A"/>
    <w:rsid w:val="00A47D17"/>
    <w:rsid w:val="00A50085"/>
    <w:rsid w:val="00A512EF"/>
    <w:rsid w:val="00A52A68"/>
    <w:rsid w:val="00A5381C"/>
    <w:rsid w:val="00A551AB"/>
    <w:rsid w:val="00A60064"/>
    <w:rsid w:val="00A60C1F"/>
    <w:rsid w:val="00A611FF"/>
    <w:rsid w:val="00A61A48"/>
    <w:rsid w:val="00A6212B"/>
    <w:rsid w:val="00A643B0"/>
    <w:rsid w:val="00A648F7"/>
    <w:rsid w:val="00A65088"/>
    <w:rsid w:val="00A65EBD"/>
    <w:rsid w:val="00A665AF"/>
    <w:rsid w:val="00A704DA"/>
    <w:rsid w:val="00A70DD3"/>
    <w:rsid w:val="00A7201D"/>
    <w:rsid w:val="00A73ED5"/>
    <w:rsid w:val="00A748D3"/>
    <w:rsid w:val="00A7516A"/>
    <w:rsid w:val="00A76B2C"/>
    <w:rsid w:val="00A778CA"/>
    <w:rsid w:val="00A77B1D"/>
    <w:rsid w:val="00A815DF"/>
    <w:rsid w:val="00A83679"/>
    <w:rsid w:val="00A905E3"/>
    <w:rsid w:val="00A92514"/>
    <w:rsid w:val="00A928F6"/>
    <w:rsid w:val="00A94BC7"/>
    <w:rsid w:val="00A9662F"/>
    <w:rsid w:val="00A96AA7"/>
    <w:rsid w:val="00A97A39"/>
    <w:rsid w:val="00AA0C99"/>
    <w:rsid w:val="00AA23CE"/>
    <w:rsid w:val="00AA2671"/>
    <w:rsid w:val="00AA597D"/>
    <w:rsid w:val="00AA68FB"/>
    <w:rsid w:val="00AB09C6"/>
    <w:rsid w:val="00AB0BC7"/>
    <w:rsid w:val="00AB107A"/>
    <w:rsid w:val="00AB1B7B"/>
    <w:rsid w:val="00AB1C11"/>
    <w:rsid w:val="00AB4E71"/>
    <w:rsid w:val="00AB5588"/>
    <w:rsid w:val="00AC4F38"/>
    <w:rsid w:val="00AC5A05"/>
    <w:rsid w:val="00AC5FA5"/>
    <w:rsid w:val="00AC6870"/>
    <w:rsid w:val="00AC72BC"/>
    <w:rsid w:val="00AD0044"/>
    <w:rsid w:val="00AD226C"/>
    <w:rsid w:val="00AD4D46"/>
    <w:rsid w:val="00AD4DD3"/>
    <w:rsid w:val="00AD5CE3"/>
    <w:rsid w:val="00AD7202"/>
    <w:rsid w:val="00AD75AC"/>
    <w:rsid w:val="00AE009F"/>
    <w:rsid w:val="00AE0371"/>
    <w:rsid w:val="00AE2E5E"/>
    <w:rsid w:val="00AE4135"/>
    <w:rsid w:val="00AE56D6"/>
    <w:rsid w:val="00AE623E"/>
    <w:rsid w:val="00AE6E69"/>
    <w:rsid w:val="00AE7095"/>
    <w:rsid w:val="00AE77B8"/>
    <w:rsid w:val="00AF023B"/>
    <w:rsid w:val="00AF07E9"/>
    <w:rsid w:val="00AF13C2"/>
    <w:rsid w:val="00AF17D8"/>
    <w:rsid w:val="00AF1E08"/>
    <w:rsid w:val="00AF4996"/>
    <w:rsid w:val="00AF6212"/>
    <w:rsid w:val="00AF69F9"/>
    <w:rsid w:val="00AF763A"/>
    <w:rsid w:val="00B023B3"/>
    <w:rsid w:val="00B03786"/>
    <w:rsid w:val="00B040AE"/>
    <w:rsid w:val="00B06361"/>
    <w:rsid w:val="00B06EAD"/>
    <w:rsid w:val="00B07138"/>
    <w:rsid w:val="00B10490"/>
    <w:rsid w:val="00B108BD"/>
    <w:rsid w:val="00B1101D"/>
    <w:rsid w:val="00B12A7D"/>
    <w:rsid w:val="00B14381"/>
    <w:rsid w:val="00B157B8"/>
    <w:rsid w:val="00B17278"/>
    <w:rsid w:val="00B17E2F"/>
    <w:rsid w:val="00B2132F"/>
    <w:rsid w:val="00B21ECA"/>
    <w:rsid w:val="00B23904"/>
    <w:rsid w:val="00B23C51"/>
    <w:rsid w:val="00B23DC4"/>
    <w:rsid w:val="00B243DE"/>
    <w:rsid w:val="00B24636"/>
    <w:rsid w:val="00B24F7C"/>
    <w:rsid w:val="00B24FFF"/>
    <w:rsid w:val="00B2538B"/>
    <w:rsid w:val="00B256AB"/>
    <w:rsid w:val="00B26313"/>
    <w:rsid w:val="00B311BF"/>
    <w:rsid w:val="00B3545D"/>
    <w:rsid w:val="00B3715C"/>
    <w:rsid w:val="00B43905"/>
    <w:rsid w:val="00B46B75"/>
    <w:rsid w:val="00B50D90"/>
    <w:rsid w:val="00B50F6E"/>
    <w:rsid w:val="00B52399"/>
    <w:rsid w:val="00B528C3"/>
    <w:rsid w:val="00B52AE9"/>
    <w:rsid w:val="00B52E27"/>
    <w:rsid w:val="00B52F74"/>
    <w:rsid w:val="00B5463A"/>
    <w:rsid w:val="00B55123"/>
    <w:rsid w:val="00B55CFE"/>
    <w:rsid w:val="00B57022"/>
    <w:rsid w:val="00B61B8B"/>
    <w:rsid w:val="00B63B01"/>
    <w:rsid w:val="00B659CC"/>
    <w:rsid w:val="00B66E5F"/>
    <w:rsid w:val="00B71593"/>
    <w:rsid w:val="00B762C1"/>
    <w:rsid w:val="00B80F90"/>
    <w:rsid w:val="00B81EF1"/>
    <w:rsid w:val="00B825C8"/>
    <w:rsid w:val="00B82660"/>
    <w:rsid w:val="00B8276B"/>
    <w:rsid w:val="00B8357A"/>
    <w:rsid w:val="00B86D37"/>
    <w:rsid w:val="00B922BD"/>
    <w:rsid w:val="00B92376"/>
    <w:rsid w:val="00B93F86"/>
    <w:rsid w:val="00B9416A"/>
    <w:rsid w:val="00B95567"/>
    <w:rsid w:val="00B95DF9"/>
    <w:rsid w:val="00B962F4"/>
    <w:rsid w:val="00BA06F0"/>
    <w:rsid w:val="00BA1B5C"/>
    <w:rsid w:val="00BA4715"/>
    <w:rsid w:val="00BA65AD"/>
    <w:rsid w:val="00BA77BE"/>
    <w:rsid w:val="00BB09B6"/>
    <w:rsid w:val="00BB27CF"/>
    <w:rsid w:val="00BB5AD2"/>
    <w:rsid w:val="00BB74B9"/>
    <w:rsid w:val="00BB7D73"/>
    <w:rsid w:val="00BB7F88"/>
    <w:rsid w:val="00BC08F4"/>
    <w:rsid w:val="00BC27C4"/>
    <w:rsid w:val="00BC568E"/>
    <w:rsid w:val="00BC647E"/>
    <w:rsid w:val="00BC7BB5"/>
    <w:rsid w:val="00BD35B2"/>
    <w:rsid w:val="00BD413F"/>
    <w:rsid w:val="00BD6096"/>
    <w:rsid w:val="00BD613C"/>
    <w:rsid w:val="00BE3BD9"/>
    <w:rsid w:val="00BE61A6"/>
    <w:rsid w:val="00BE71F9"/>
    <w:rsid w:val="00BF0FE5"/>
    <w:rsid w:val="00BF3D5F"/>
    <w:rsid w:val="00BF44E7"/>
    <w:rsid w:val="00BF4932"/>
    <w:rsid w:val="00BF7A9F"/>
    <w:rsid w:val="00C01B05"/>
    <w:rsid w:val="00C020FB"/>
    <w:rsid w:val="00C028BF"/>
    <w:rsid w:val="00C03A0F"/>
    <w:rsid w:val="00C03C6C"/>
    <w:rsid w:val="00C04707"/>
    <w:rsid w:val="00C05590"/>
    <w:rsid w:val="00C06F5A"/>
    <w:rsid w:val="00C102EE"/>
    <w:rsid w:val="00C10669"/>
    <w:rsid w:val="00C107C0"/>
    <w:rsid w:val="00C10FFA"/>
    <w:rsid w:val="00C11EA5"/>
    <w:rsid w:val="00C12898"/>
    <w:rsid w:val="00C136F3"/>
    <w:rsid w:val="00C16919"/>
    <w:rsid w:val="00C1718D"/>
    <w:rsid w:val="00C17B05"/>
    <w:rsid w:val="00C2028C"/>
    <w:rsid w:val="00C22597"/>
    <w:rsid w:val="00C23207"/>
    <w:rsid w:val="00C23462"/>
    <w:rsid w:val="00C2401E"/>
    <w:rsid w:val="00C24512"/>
    <w:rsid w:val="00C24739"/>
    <w:rsid w:val="00C24E29"/>
    <w:rsid w:val="00C260C4"/>
    <w:rsid w:val="00C27206"/>
    <w:rsid w:val="00C276E0"/>
    <w:rsid w:val="00C27DC2"/>
    <w:rsid w:val="00C319FA"/>
    <w:rsid w:val="00C323EF"/>
    <w:rsid w:val="00C32742"/>
    <w:rsid w:val="00C328DD"/>
    <w:rsid w:val="00C33114"/>
    <w:rsid w:val="00C375AF"/>
    <w:rsid w:val="00C426AD"/>
    <w:rsid w:val="00C42723"/>
    <w:rsid w:val="00C42C7D"/>
    <w:rsid w:val="00C4515A"/>
    <w:rsid w:val="00C45CB4"/>
    <w:rsid w:val="00C505CE"/>
    <w:rsid w:val="00C505EA"/>
    <w:rsid w:val="00C5068C"/>
    <w:rsid w:val="00C50B10"/>
    <w:rsid w:val="00C53450"/>
    <w:rsid w:val="00C5422B"/>
    <w:rsid w:val="00C5443C"/>
    <w:rsid w:val="00C549E6"/>
    <w:rsid w:val="00C563A0"/>
    <w:rsid w:val="00C56B44"/>
    <w:rsid w:val="00C578D6"/>
    <w:rsid w:val="00C61080"/>
    <w:rsid w:val="00C6130F"/>
    <w:rsid w:val="00C616B1"/>
    <w:rsid w:val="00C62263"/>
    <w:rsid w:val="00C62F44"/>
    <w:rsid w:val="00C717CE"/>
    <w:rsid w:val="00C71EA6"/>
    <w:rsid w:val="00C72237"/>
    <w:rsid w:val="00C746AC"/>
    <w:rsid w:val="00C74DAA"/>
    <w:rsid w:val="00C75981"/>
    <w:rsid w:val="00C8118A"/>
    <w:rsid w:val="00C813FF"/>
    <w:rsid w:val="00C81D50"/>
    <w:rsid w:val="00C840E2"/>
    <w:rsid w:val="00C84F65"/>
    <w:rsid w:val="00C8667F"/>
    <w:rsid w:val="00C87AD8"/>
    <w:rsid w:val="00C903F9"/>
    <w:rsid w:val="00C91A22"/>
    <w:rsid w:val="00C9360A"/>
    <w:rsid w:val="00C93AF9"/>
    <w:rsid w:val="00C946C2"/>
    <w:rsid w:val="00CA0F9B"/>
    <w:rsid w:val="00CA43C0"/>
    <w:rsid w:val="00CA5E59"/>
    <w:rsid w:val="00CB0F45"/>
    <w:rsid w:val="00CB15C4"/>
    <w:rsid w:val="00CB36B8"/>
    <w:rsid w:val="00CB4188"/>
    <w:rsid w:val="00CB4E3C"/>
    <w:rsid w:val="00CB578A"/>
    <w:rsid w:val="00CB6A94"/>
    <w:rsid w:val="00CB71DF"/>
    <w:rsid w:val="00CC052A"/>
    <w:rsid w:val="00CC1770"/>
    <w:rsid w:val="00CC3172"/>
    <w:rsid w:val="00CC357C"/>
    <w:rsid w:val="00CC3758"/>
    <w:rsid w:val="00CC4443"/>
    <w:rsid w:val="00CC520D"/>
    <w:rsid w:val="00CC58F0"/>
    <w:rsid w:val="00CC5D24"/>
    <w:rsid w:val="00CC6401"/>
    <w:rsid w:val="00CD0889"/>
    <w:rsid w:val="00CD0D8B"/>
    <w:rsid w:val="00CD423E"/>
    <w:rsid w:val="00CD67E8"/>
    <w:rsid w:val="00CD7195"/>
    <w:rsid w:val="00CD75C9"/>
    <w:rsid w:val="00CD799C"/>
    <w:rsid w:val="00CE1A22"/>
    <w:rsid w:val="00CE1D11"/>
    <w:rsid w:val="00CE3852"/>
    <w:rsid w:val="00CE5231"/>
    <w:rsid w:val="00CE6340"/>
    <w:rsid w:val="00CE7785"/>
    <w:rsid w:val="00CE781B"/>
    <w:rsid w:val="00CE7846"/>
    <w:rsid w:val="00CF15AD"/>
    <w:rsid w:val="00CF21CF"/>
    <w:rsid w:val="00CF24ED"/>
    <w:rsid w:val="00CF2512"/>
    <w:rsid w:val="00CF4CF9"/>
    <w:rsid w:val="00CF5A13"/>
    <w:rsid w:val="00CF646F"/>
    <w:rsid w:val="00D004D8"/>
    <w:rsid w:val="00D015E1"/>
    <w:rsid w:val="00D0168D"/>
    <w:rsid w:val="00D05E74"/>
    <w:rsid w:val="00D0783B"/>
    <w:rsid w:val="00D13130"/>
    <w:rsid w:val="00D13793"/>
    <w:rsid w:val="00D167CB"/>
    <w:rsid w:val="00D2013F"/>
    <w:rsid w:val="00D21023"/>
    <w:rsid w:val="00D23BA9"/>
    <w:rsid w:val="00D25FDD"/>
    <w:rsid w:val="00D26D85"/>
    <w:rsid w:val="00D332D8"/>
    <w:rsid w:val="00D343F0"/>
    <w:rsid w:val="00D35AA3"/>
    <w:rsid w:val="00D368E2"/>
    <w:rsid w:val="00D36CB7"/>
    <w:rsid w:val="00D4016C"/>
    <w:rsid w:val="00D411B6"/>
    <w:rsid w:val="00D41EA6"/>
    <w:rsid w:val="00D421C7"/>
    <w:rsid w:val="00D42CF3"/>
    <w:rsid w:val="00D458F8"/>
    <w:rsid w:val="00D51248"/>
    <w:rsid w:val="00D515BE"/>
    <w:rsid w:val="00D53497"/>
    <w:rsid w:val="00D54666"/>
    <w:rsid w:val="00D555F0"/>
    <w:rsid w:val="00D55F9E"/>
    <w:rsid w:val="00D56088"/>
    <w:rsid w:val="00D57E63"/>
    <w:rsid w:val="00D60DD6"/>
    <w:rsid w:val="00D61479"/>
    <w:rsid w:val="00D6147A"/>
    <w:rsid w:val="00D6162A"/>
    <w:rsid w:val="00D6165D"/>
    <w:rsid w:val="00D63910"/>
    <w:rsid w:val="00D6666F"/>
    <w:rsid w:val="00D67D1B"/>
    <w:rsid w:val="00D70477"/>
    <w:rsid w:val="00D7246D"/>
    <w:rsid w:val="00D72CF2"/>
    <w:rsid w:val="00D73EA0"/>
    <w:rsid w:val="00D750F0"/>
    <w:rsid w:val="00D76FD6"/>
    <w:rsid w:val="00D80A52"/>
    <w:rsid w:val="00D80DDF"/>
    <w:rsid w:val="00D8177D"/>
    <w:rsid w:val="00D82FF5"/>
    <w:rsid w:val="00D83266"/>
    <w:rsid w:val="00D84AB6"/>
    <w:rsid w:val="00D86D61"/>
    <w:rsid w:val="00D90423"/>
    <w:rsid w:val="00D90CD8"/>
    <w:rsid w:val="00D9481D"/>
    <w:rsid w:val="00D94D6A"/>
    <w:rsid w:val="00D959A3"/>
    <w:rsid w:val="00D967DA"/>
    <w:rsid w:val="00D96EDF"/>
    <w:rsid w:val="00DA2692"/>
    <w:rsid w:val="00DA36C4"/>
    <w:rsid w:val="00DA3730"/>
    <w:rsid w:val="00DA479C"/>
    <w:rsid w:val="00DA60A0"/>
    <w:rsid w:val="00DB1A83"/>
    <w:rsid w:val="00DB2FC6"/>
    <w:rsid w:val="00DB671F"/>
    <w:rsid w:val="00DC01AA"/>
    <w:rsid w:val="00DC47B1"/>
    <w:rsid w:val="00DC480B"/>
    <w:rsid w:val="00DC5ADC"/>
    <w:rsid w:val="00DC6F38"/>
    <w:rsid w:val="00DD14FA"/>
    <w:rsid w:val="00DD2B92"/>
    <w:rsid w:val="00DD4AD0"/>
    <w:rsid w:val="00DD4F40"/>
    <w:rsid w:val="00DD5A74"/>
    <w:rsid w:val="00DD6555"/>
    <w:rsid w:val="00DD6865"/>
    <w:rsid w:val="00DE0491"/>
    <w:rsid w:val="00DE658E"/>
    <w:rsid w:val="00DE6871"/>
    <w:rsid w:val="00DF1B61"/>
    <w:rsid w:val="00DF1DD0"/>
    <w:rsid w:val="00DF2421"/>
    <w:rsid w:val="00DF3A57"/>
    <w:rsid w:val="00DF4338"/>
    <w:rsid w:val="00DF675E"/>
    <w:rsid w:val="00DF729C"/>
    <w:rsid w:val="00DF79B1"/>
    <w:rsid w:val="00E00730"/>
    <w:rsid w:val="00E00A99"/>
    <w:rsid w:val="00E0137D"/>
    <w:rsid w:val="00E03DE7"/>
    <w:rsid w:val="00E041D4"/>
    <w:rsid w:val="00E0477D"/>
    <w:rsid w:val="00E05D9B"/>
    <w:rsid w:val="00E07F83"/>
    <w:rsid w:val="00E12058"/>
    <w:rsid w:val="00E13617"/>
    <w:rsid w:val="00E162E0"/>
    <w:rsid w:val="00E1728C"/>
    <w:rsid w:val="00E1759B"/>
    <w:rsid w:val="00E23201"/>
    <w:rsid w:val="00E23C85"/>
    <w:rsid w:val="00E2473D"/>
    <w:rsid w:val="00E25B95"/>
    <w:rsid w:val="00E300FF"/>
    <w:rsid w:val="00E30532"/>
    <w:rsid w:val="00E31D03"/>
    <w:rsid w:val="00E331FA"/>
    <w:rsid w:val="00E35732"/>
    <w:rsid w:val="00E4045B"/>
    <w:rsid w:val="00E40C67"/>
    <w:rsid w:val="00E41CF9"/>
    <w:rsid w:val="00E42ADC"/>
    <w:rsid w:val="00E43863"/>
    <w:rsid w:val="00E46F7B"/>
    <w:rsid w:val="00E51A6D"/>
    <w:rsid w:val="00E55319"/>
    <w:rsid w:val="00E61995"/>
    <w:rsid w:val="00E62276"/>
    <w:rsid w:val="00E6352E"/>
    <w:rsid w:val="00E653DB"/>
    <w:rsid w:val="00E672A8"/>
    <w:rsid w:val="00E718F3"/>
    <w:rsid w:val="00E73F49"/>
    <w:rsid w:val="00E773FC"/>
    <w:rsid w:val="00E77E2B"/>
    <w:rsid w:val="00E802B1"/>
    <w:rsid w:val="00E80D6A"/>
    <w:rsid w:val="00E82337"/>
    <w:rsid w:val="00E823EA"/>
    <w:rsid w:val="00E8536B"/>
    <w:rsid w:val="00E867EC"/>
    <w:rsid w:val="00E876B9"/>
    <w:rsid w:val="00E911B6"/>
    <w:rsid w:val="00E9237B"/>
    <w:rsid w:val="00E92878"/>
    <w:rsid w:val="00E936DB"/>
    <w:rsid w:val="00E948AA"/>
    <w:rsid w:val="00E95225"/>
    <w:rsid w:val="00EA1E9F"/>
    <w:rsid w:val="00EA212F"/>
    <w:rsid w:val="00EA3981"/>
    <w:rsid w:val="00EA4272"/>
    <w:rsid w:val="00EA6962"/>
    <w:rsid w:val="00EB1D5B"/>
    <w:rsid w:val="00EB31D3"/>
    <w:rsid w:val="00EB6987"/>
    <w:rsid w:val="00EB69CC"/>
    <w:rsid w:val="00EB6C6B"/>
    <w:rsid w:val="00EC38C3"/>
    <w:rsid w:val="00EC3C6C"/>
    <w:rsid w:val="00EC43DB"/>
    <w:rsid w:val="00EC54CA"/>
    <w:rsid w:val="00EC596B"/>
    <w:rsid w:val="00ED1D75"/>
    <w:rsid w:val="00ED3797"/>
    <w:rsid w:val="00ED4BBA"/>
    <w:rsid w:val="00ED5081"/>
    <w:rsid w:val="00ED5488"/>
    <w:rsid w:val="00ED5FF5"/>
    <w:rsid w:val="00EE167E"/>
    <w:rsid w:val="00EE1DD9"/>
    <w:rsid w:val="00EE5926"/>
    <w:rsid w:val="00EE6EEC"/>
    <w:rsid w:val="00EE714F"/>
    <w:rsid w:val="00EF0BBC"/>
    <w:rsid w:val="00EF1AE8"/>
    <w:rsid w:val="00EF4191"/>
    <w:rsid w:val="00EF598F"/>
    <w:rsid w:val="00EF76EF"/>
    <w:rsid w:val="00EF7C4A"/>
    <w:rsid w:val="00F0088B"/>
    <w:rsid w:val="00F042F3"/>
    <w:rsid w:val="00F0440A"/>
    <w:rsid w:val="00F07482"/>
    <w:rsid w:val="00F07D81"/>
    <w:rsid w:val="00F119A0"/>
    <w:rsid w:val="00F11C21"/>
    <w:rsid w:val="00F1253A"/>
    <w:rsid w:val="00F1317E"/>
    <w:rsid w:val="00F21327"/>
    <w:rsid w:val="00F21475"/>
    <w:rsid w:val="00F22EE5"/>
    <w:rsid w:val="00F23765"/>
    <w:rsid w:val="00F23D1C"/>
    <w:rsid w:val="00F23D4F"/>
    <w:rsid w:val="00F24EF2"/>
    <w:rsid w:val="00F25A16"/>
    <w:rsid w:val="00F27A50"/>
    <w:rsid w:val="00F33DB5"/>
    <w:rsid w:val="00F3495B"/>
    <w:rsid w:val="00F37B4F"/>
    <w:rsid w:val="00F40096"/>
    <w:rsid w:val="00F40147"/>
    <w:rsid w:val="00F40421"/>
    <w:rsid w:val="00F4668F"/>
    <w:rsid w:val="00F534E7"/>
    <w:rsid w:val="00F54B00"/>
    <w:rsid w:val="00F54CE9"/>
    <w:rsid w:val="00F57B4A"/>
    <w:rsid w:val="00F57F3B"/>
    <w:rsid w:val="00F60552"/>
    <w:rsid w:val="00F633FF"/>
    <w:rsid w:val="00F63A63"/>
    <w:rsid w:val="00F65930"/>
    <w:rsid w:val="00F70464"/>
    <w:rsid w:val="00F7063C"/>
    <w:rsid w:val="00F70B6A"/>
    <w:rsid w:val="00F70BB4"/>
    <w:rsid w:val="00F70F4B"/>
    <w:rsid w:val="00F76B3B"/>
    <w:rsid w:val="00F775CD"/>
    <w:rsid w:val="00F80431"/>
    <w:rsid w:val="00F81A84"/>
    <w:rsid w:val="00F82CA7"/>
    <w:rsid w:val="00F83FE0"/>
    <w:rsid w:val="00F84D35"/>
    <w:rsid w:val="00F85389"/>
    <w:rsid w:val="00F85ADC"/>
    <w:rsid w:val="00F862CC"/>
    <w:rsid w:val="00F8648A"/>
    <w:rsid w:val="00F86580"/>
    <w:rsid w:val="00F904FE"/>
    <w:rsid w:val="00F9177A"/>
    <w:rsid w:val="00F941DB"/>
    <w:rsid w:val="00F9442E"/>
    <w:rsid w:val="00F97308"/>
    <w:rsid w:val="00F978E7"/>
    <w:rsid w:val="00FA0F4C"/>
    <w:rsid w:val="00FA21C8"/>
    <w:rsid w:val="00FA2C32"/>
    <w:rsid w:val="00FA32FB"/>
    <w:rsid w:val="00FA515E"/>
    <w:rsid w:val="00FA5D69"/>
    <w:rsid w:val="00FB0889"/>
    <w:rsid w:val="00FB0B1D"/>
    <w:rsid w:val="00FB1E50"/>
    <w:rsid w:val="00FB280E"/>
    <w:rsid w:val="00FB3420"/>
    <w:rsid w:val="00FB349D"/>
    <w:rsid w:val="00FB69DB"/>
    <w:rsid w:val="00FB715C"/>
    <w:rsid w:val="00FB74CE"/>
    <w:rsid w:val="00FB7B0B"/>
    <w:rsid w:val="00FB7F8D"/>
    <w:rsid w:val="00FC3219"/>
    <w:rsid w:val="00FC3966"/>
    <w:rsid w:val="00FC42A2"/>
    <w:rsid w:val="00FC42CF"/>
    <w:rsid w:val="00FD08C1"/>
    <w:rsid w:val="00FD17D0"/>
    <w:rsid w:val="00FD2702"/>
    <w:rsid w:val="00FD2B82"/>
    <w:rsid w:val="00FD2BE1"/>
    <w:rsid w:val="00FD2BE6"/>
    <w:rsid w:val="00FD4813"/>
    <w:rsid w:val="00FD4B27"/>
    <w:rsid w:val="00FD799F"/>
    <w:rsid w:val="00FE4CF2"/>
    <w:rsid w:val="00FE59AB"/>
    <w:rsid w:val="00FE645D"/>
    <w:rsid w:val="00FF0603"/>
    <w:rsid w:val="00FF0FCB"/>
    <w:rsid w:val="00FF102E"/>
    <w:rsid w:val="00FF2C2C"/>
    <w:rsid w:val="00FF42B8"/>
    <w:rsid w:val="00FF4A8C"/>
    <w:rsid w:val="00FF67A9"/>
    <w:rsid w:val="00FF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42DB53"/>
  <w15:chartTrackingRefBased/>
  <w15:docId w15:val="{84037369-E5C4-40BB-B580-B9F1465C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6502A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502A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502A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502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502A2"/>
    <w:rPr>
      <w:b/>
      <w:bCs/>
      <w:sz w:val="20"/>
      <w:szCs w:val="20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8736F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8736F2"/>
    <w:rPr>
      <w:rFonts w:ascii="Consolas" w:hAnsi="Consolas"/>
      <w:sz w:val="21"/>
      <w:szCs w:val="21"/>
    </w:rPr>
  </w:style>
  <w:style w:type="paragraph" w:customStyle="1" w:styleId="xmsonormal">
    <w:name w:val="x_msonormal"/>
    <w:basedOn w:val="Normal"/>
    <w:rsid w:val="00F04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styleId="NormalWeb">
    <w:name w:val="Normal (Web)"/>
    <w:basedOn w:val="Normal"/>
    <w:uiPriority w:val="99"/>
    <w:semiHidden/>
    <w:unhideWhenUsed/>
    <w:rsid w:val="000E0A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844DB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34233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834233"/>
    <w:rPr>
      <w:color w:val="605E5C"/>
      <w:shd w:val="clear" w:color="auto" w:fill="E1DFDD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AB1C11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4A31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20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805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7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0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6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9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6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7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2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9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7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3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9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55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7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4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1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5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7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6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4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1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4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0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9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89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5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1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2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5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0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0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53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0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1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1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6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1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96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0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3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731F11-65A1-4834-A7FA-FD468670B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</Pages>
  <Words>693</Words>
  <Characters>3815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David Alegrete Bernal</cp:lastModifiedBy>
  <cp:revision>70</cp:revision>
  <cp:lastPrinted>2023-03-27T12:24:00Z</cp:lastPrinted>
  <dcterms:created xsi:type="dcterms:W3CDTF">2023-04-10T10:23:00Z</dcterms:created>
  <dcterms:modified xsi:type="dcterms:W3CDTF">2023-04-10T13:58:00Z</dcterms:modified>
</cp:coreProperties>
</file>