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E5CA7" w14:textId="77777777" w:rsidR="00FD7701" w:rsidRPr="00CE693E" w:rsidRDefault="00B23904" w:rsidP="00CE693E">
      <w:r w:rsidRPr="00B23904"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 wp14:anchorId="614E849C" wp14:editId="1C424AFC">
            <wp:simplePos x="0" y="0"/>
            <wp:positionH relativeFrom="page">
              <wp:posOffset>4129492</wp:posOffset>
            </wp:positionH>
            <wp:positionV relativeFrom="margin">
              <wp:posOffset>-362892</wp:posOffset>
            </wp:positionV>
            <wp:extent cx="2931160" cy="677545"/>
            <wp:effectExtent l="0" t="0" r="0" b="0"/>
            <wp:wrapSquare wrapText="bothSides"/>
            <wp:docPr id="5" name="Imagen 5" descr="M:\REDES SOCIALES CORPORATIVAS\LOGOS\logo mediaset horizontal_2019-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:\REDES SOCIALES CORPORATIVAS\LOGOS\logo mediaset horizontal_2019-3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336" b="33847"/>
                    <a:stretch/>
                  </pic:blipFill>
                  <pic:spPr bwMode="auto">
                    <a:xfrm>
                      <a:off x="0" y="0"/>
                      <a:ext cx="2931160" cy="67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FB53355" w14:textId="77777777" w:rsidR="00FD7701" w:rsidRDefault="00FD7701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57F145B" w14:textId="77777777" w:rsidR="00D86FFB" w:rsidRDefault="00D86FFB" w:rsidP="00B2390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73C9DAF" w14:textId="0BB73DE0" w:rsidR="00B23904" w:rsidRDefault="00B23904" w:rsidP="000A6DA1">
      <w:pPr>
        <w:spacing w:after="0" w:line="240" w:lineRule="auto"/>
        <w:ind w:right="-427"/>
        <w:rPr>
          <w:rFonts w:ascii="Arial" w:eastAsia="Times New Roman" w:hAnsi="Arial" w:cs="Arial"/>
          <w:sz w:val="24"/>
          <w:szCs w:val="24"/>
          <w:lang w:eastAsia="es-ES"/>
        </w:rPr>
      </w:pPr>
      <w:r w:rsidRPr="00B23904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605E08">
        <w:rPr>
          <w:rFonts w:ascii="Arial" w:eastAsia="Times New Roman" w:hAnsi="Arial" w:cs="Arial"/>
          <w:sz w:val="24"/>
          <w:szCs w:val="24"/>
          <w:lang w:eastAsia="es-ES"/>
        </w:rPr>
        <w:t>4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de </w:t>
      </w:r>
      <w:r w:rsidR="00605E08">
        <w:rPr>
          <w:rFonts w:ascii="Arial" w:eastAsia="Times New Roman" w:hAnsi="Arial" w:cs="Arial"/>
          <w:sz w:val="24"/>
          <w:szCs w:val="24"/>
          <w:lang w:eastAsia="es-ES"/>
        </w:rPr>
        <w:t>junio</w:t>
      </w:r>
      <w:r w:rsidR="002028E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B23904">
        <w:rPr>
          <w:rFonts w:ascii="Arial" w:eastAsia="Times New Roman" w:hAnsi="Arial" w:cs="Arial"/>
          <w:sz w:val="24"/>
          <w:szCs w:val="24"/>
          <w:lang w:eastAsia="es-ES"/>
        </w:rPr>
        <w:t>de 20</w:t>
      </w:r>
      <w:r w:rsidR="004A2DF6">
        <w:rPr>
          <w:rFonts w:ascii="Arial" w:eastAsia="Times New Roman" w:hAnsi="Arial" w:cs="Arial"/>
          <w:sz w:val="24"/>
          <w:szCs w:val="24"/>
          <w:lang w:eastAsia="es-ES"/>
        </w:rPr>
        <w:t>2</w:t>
      </w:r>
      <w:r w:rsidR="00965DC0">
        <w:rPr>
          <w:rFonts w:ascii="Arial" w:eastAsia="Times New Roman" w:hAnsi="Arial" w:cs="Arial"/>
          <w:sz w:val="24"/>
          <w:szCs w:val="24"/>
          <w:lang w:eastAsia="es-ES"/>
        </w:rPr>
        <w:t>1</w:t>
      </w:r>
    </w:p>
    <w:p w14:paraId="0B7A0603" w14:textId="77777777" w:rsidR="00157875" w:rsidRPr="00B23904" w:rsidRDefault="00157875" w:rsidP="000A6DA1">
      <w:pPr>
        <w:spacing w:after="0" w:line="240" w:lineRule="auto"/>
        <w:ind w:right="-427"/>
        <w:rPr>
          <w:rFonts w:ascii="Arial" w:eastAsia="Times New Roman" w:hAnsi="Arial" w:cs="Arial"/>
          <w:lang w:eastAsia="es-ES"/>
        </w:rPr>
      </w:pPr>
    </w:p>
    <w:p w14:paraId="634566D9" w14:textId="38AAA7C1" w:rsidR="00153977" w:rsidRPr="00643A25" w:rsidRDefault="00D023E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Reddington</w:t>
      </w:r>
      <w:proofErr w:type="spellEnd"/>
      <w:r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trata de reconstruir su imperio criminal</w:t>
      </w:r>
      <w:r w:rsidR="005E016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,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56328C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el estreno de 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la </w:t>
      </w:r>
      <w:r w:rsidR="005E016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quinta</w:t>
      </w:r>
      <w:r w:rsidR="00FD50A7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temporada de</w:t>
      </w:r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‘</w:t>
      </w:r>
      <w:proofErr w:type="spellStart"/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The</w:t>
      </w:r>
      <w:proofErr w:type="spellEnd"/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</w:t>
      </w:r>
      <w:proofErr w:type="spellStart"/>
      <w:r w:rsidR="00D847D4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Blacklist</w:t>
      </w:r>
      <w:proofErr w:type="spellEnd"/>
      <w:r w:rsidR="004A2DF6" w:rsidRPr="00643A25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’</w:t>
      </w:r>
      <w:r w:rsidR="001E4729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 xml:space="preserve"> en </w:t>
      </w:r>
      <w:r w:rsidR="00423F72">
        <w:rPr>
          <w:rFonts w:ascii="Arial" w:eastAsia="Times New Roman" w:hAnsi="Arial" w:cs="Arial"/>
          <w:bCs/>
          <w:color w:val="002C5F"/>
          <w:sz w:val="44"/>
          <w:szCs w:val="44"/>
          <w:lang w:eastAsia="es-ES"/>
        </w:rPr>
        <w:t>Energy</w:t>
      </w:r>
    </w:p>
    <w:p w14:paraId="788770CA" w14:textId="77777777" w:rsidR="004A2DF6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</w:p>
    <w:p w14:paraId="14D89BFC" w14:textId="77777777" w:rsidR="004947C4" w:rsidRPr="00E02E81" w:rsidRDefault="004947C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sz w:val="24"/>
          <w:szCs w:val="24"/>
          <w:lang w:eastAsia="es-ES"/>
        </w:rPr>
      </w:pPr>
    </w:p>
    <w:p w14:paraId="7A16D51B" w14:textId="5D8C8146" w:rsidR="007224D8" w:rsidRDefault="00BF1BA6" w:rsidP="00BF1BA6">
      <w:pPr>
        <w:spacing w:after="0" w:line="240" w:lineRule="auto"/>
        <w:ind w:right="-427"/>
        <w:jc w:val="center"/>
        <w:rPr>
          <w:rFonts w:ascii="Arial" w:hAnsi="Arial" w:cs="Arial"/>
          <w:sz w:val="24"/>
          <w:szCs w:val="24"/>
        </w:rPr>
      </w:pPr>
      <w:r w:rsidRPr="00BF1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Mary-Louise Parker (‘</w:t>
      </w:r>
      <w:proofErr w:type="spellStart"/>
      <w:r w:rsidRPr="00BF1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Weeds</w:t>
      </w:r>
      <w:proofErr w:type="spellEnd"/>
      <w:r w:rsidRPr="00BF1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’) y </w:t>
      </w:r>
      <w:proofErr w:type="spellStart"/>
      <w:r w:rsidRPr="00BF1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Krysten</w:t>
      </w:r>
      <w:proofErr w:type="spellEnd"/>
      <w:r w:rsidRPr="00BF1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Ritter (‘</w:t>
      </w:r>
      <w:proofErr w:type="spellStart"/>
      <w:r w:rsidRPr="00BF1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Breaking</w:t>
      </w:r>
      <w:proofErr w:type="spellEnd"/>
      <w:r w:rsidRPr="00BF1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BF1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Bad</w:t>
      </w:r>
      <w:proofErr w:type="spellEnd"/>
      <w:r w:rsidRPr="00BF1BA6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’)</w:t>
      </w:r>
      <w:r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protagonizarán sendas intervenciones especiales en los nuevos capítulos.</w:t>
      </w:r>
    </w:p>
    <w:p w14:paraId="58FA6CB6" w14:textId="77777777" w:rsidR="008B3E5F" w:rsidRDefault="008B3E5F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1A295E5B" w14:textId="665D44A7" w:rsidR="00C33604" w:rsidRDefault="001E721F" w:rsidP="000A6DA1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Sin remordimiento</w:t>
      </w:r>
      <w:r w:rsidR="006A239C">
        <w:rPr>
          <w:rFonts w:ascii="Arial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 w:rsidR="00F3592F">
        <w:rPr>
          <w:rFonts w:ascii="Arial" w:hAnsi="Arial" w:cs="Arial"/>
          <w:sz w:val="24"/>
          <w:szCs w:val="24"/>
        </w:rPr>
        <w:t>Reddington</w:t>
      </w:r>
      <w:proofErr w:type="spellEnd"/>
      <w:r w:rsidR="00F3592F">
        <w:rPr>
          <w:rFonts w:ascii="Arial" w:hAnsi="Arial" w:cs="Arial"/>
          <w:sz w:val="24"/>
          <w:szCs w:val="24"/>
        </w:rPr>
        <w:t xml:space="preserve"> está firmemente decidido a reflotar su imperio criminal, una tarea ardua con sus </w:t>
      </w:r>
      <w:r w:rsidR="00F3592F" w:rsidRPr="00F3592F">
        <w:rPr>
          <w:rFonts w:ascii="Arial" w:hAnsi="Arial" w:cs="Arial"/>
          <w:sz w:val="24"/>
          <w:szCs w:val="24"/>
        </w:rPr>
        <w:t xml:space="preserve">contactos considerablemente mermados. </w:t>
      </w:r>
      <w:r w:rsidR="00F3592F">
        <w:rPr>
          <w:rFonts w:ascii="Arial" w:hAnsi="Arial" w:cs="Arial"/>
          <w:sz w:val="24"/>
          <w:szCs w:val="24"/>
        </w:rPr>
        <w:t xml:space="preserve">Más vulnerable que nunca, Red tratará de involucrar a Liz en la consecución de este ambicioso objetivo en </w:t>
      </w:r>
      <w:r w:rsidR="001E4729">
        <w:rPr>
          <w:rFonts w:ascii="Arial" w:hAnsi="Arial" w:cs="Arial"/>
          <w:sz w:val="24"/>
          <w:szCs w:val="24"/>
        </w:rPr>
        <w:t xml:space="preserve">la </w:t>
      </w:r>
      <w:r w:rsidR="004E3B9A">
        <w:rPr>
          <w:rFonts w:ascii="Arial" w:hAnsi="Arial" w:cs="Arial"/>
          <w:b/>
          <w:bCs/>
          <w:sz w:val="24"/>
          <w:szCs w:val="24"/>
        </w:rPr>
        <w:t>quinta</w:t>
      </w:r>
      <w:r w:rsidR="001E4729" w:rsidRPr="005D3FA6">
        <w:rPr>
          <w:rFonts w:ascii="Arial" w:hAnsi="Arial" w:cs="Arial"/>
          <w:b/>
          <w:bCs/>
          <w:sz w:val="24"/>
          <w:szCs w:val="24"/>
        </w:rPr>
        <w:t xml:space="preserve"> temporada</w:t>
      </w:r>
      <w:r w:rsidR="001E4729">
        <w:rPr>
          <w:rFonts w:ascii="Arial" w:hAnsi="Arial" w:cs="Arial"/>
          <w:sz w:val="24"/>
          <w:szCs w:val="24"/>
        </w:rPr>
        <w:t xml:space="preserve"> de</w:t>
      </w:r>
      <w:r w:rsidR="00A545C6">
        <w:rPr>
          <w:rFonts w:ascii="Arial" w:hAnsi="Arial" w:cs="Arial"/>
          <w:sz w:val="24"/>
          <w:szCs w:val="24"/>
        </w:rPr>
        <w:t xml:space="preserve"> </w:t>
      </w:r>
      <w:r w:rsidR="00A545C6" w:rsidRPr="00A545C6">
        <w:rPr>
          <w:rFonts w:ascii="Arial" w:hAnsi="Arial" w:cs="Arial"/>
          <w:b/>
          <w:sz w:val="24"/>
          <w:szCs w:val="24"/>
        </w:rPr>
        <w:t>‘</w:t>
      </w:r>
      <w:proofErr w:type="spellStart"/>
      <w:r w:rsidR="00A545C6" w:rsidRPr="00A545C6">
        <w:rPr>
          <w:rFonts w:ascii="Arial" w:hAnsi="Arial" w:cs="Arial"/>
          <w:b/>
          <w:sz w:val="24"/>
          <w:szCs w:val="24"/>
        </w:rPr>
        <w:t>The</w:t>
      </w:r>
      <w:proofErr w:type="spellEnd"/>
      <w:r w:rsidR="00A545C6" w:rsidRPr="00A545C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A545C6" w:rsidRPr="00A545C6">
        <w:rPr>
          <w:rFonts w:ascii="Arial" w:hAnsi="Arial" w:cs="Arial"/>
          <w:b/>
          <w:sz w:val="24"/>
          <w:szCs w:val="24"/>
        </w:rPr>
        <w:t>Blacklist</w:t>
      </w:r>
      <w:proofErr w:type="spellEnd"/>
      <w:r w:rsidR="00A545C6" w:rsidRPr="00A545C6">
        <w:rPr>
          <w:rFonts w:ascii="Arial" w:hAnsi="Arial" w:cs="Arial"/>
          <w:b/>
          <w:sz w:val="24"/>
          <w:szCs w:val="24"/>
        </w:rPr>
        <w:t>’</w:t>
      </w:r>
      <w:r w:rsidR="00A545C6" w:rsidRPr="00C33604">
        <w:rPr>
          <w:rFonts w:ascii="Arial" w:hAnsi="Arial" w:cs="Arial"/>
          <w:bCs/>
          <w:sz w:val="24"/>
          <w:szCs w:val="24"/>
        </w:rPr>
        <w:t xml:space="preserve">, 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>que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 </w:t>
      </w:r>
      <w:r w:rsidR="00423F72">
        <w:rPr>
          <w:rFonts w:ascii="Arial" w:hAnsi="Arial" w:cs="Arial"/>
          <w:b/>
          <w:bCs/>
          <w:sz w:val="24"/>
          <w:szCs w:val="24"/>
        </w:rPr>
        <w:t>Energy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 estrenará el </w:t>
      </w:r>
      <w:r w:rsidR="00605E08">
        <w:rPr>
          <w:rFonts w:ascii="Arial" w:hAnsi="Arial" w:cs="Arial"/>
          <w:b/>
          <w:bCs/>
          <w:sz w:val="24"/>
          <w:szCs w:val="24"/>
        </w:rPr>
        <w:t>domingo</w:t>
      </w:r>
      <w:r w:rsidR="000406E0">
        <w:rPr>
          <w:rFonts w:ascii="Arial" w:hAnsi="Arial" w:cs="Arial"/>
          <w:b/>
          <w:bCs/>
          <w:sz w:val="24"/>
          <w:szCs w:val="24"/>
        </w:rPr>
        <w:t xml:space="preserve"> de </w:t>
      </w:r>
      <w:r w:rsidR="0076740D">
        <w:rPr>
          <w:rFonts w:ascii="Arial" w:hAnsi="Arial" w:cs="Arial"/>
          <w:b/>
          <w:bCs/>
          <w:sz w:val="24"/>
          <w:szCs w:val="24"/>
        </w:rPr>
        <w:t>6</w:t>
      </w:r>
      <w:r w:rsidR="004E769F">
        <w:rPr>
          <w:rFonts w:ascii="Arial" w:hAnsi="Arial" w:cs="Arial"/>
          <w:b/>
          <w:bCs/>
          <w:sz w:val="24"/>
          <w:szCs w:val="24"/>
        </w:rPr>
        <w:t xml:space="preserve"> </w:t>
      </w:r>
      <w:r w:rsidR="00965DC0">
        <w:rPr>
          <w:rFonts w:ascii="Arial" w:hAnsi="Arial" w:cs="Arial"/>
          <w:b/>
          <w:bCs/>
          <w:sz w:val="24"/>
          <w:szCs w:val="24"/>
        </w:rPr>
        <w:t xml:space="preserve">de </w:t>
      </w:r>
      <w:r w:rsidR="0076740D">
        <w:rPr>
          <w:rFonts w:ascii="Arial" w:hAnsi="Arial" w:cs="Arial"/>
          <w:b/>
          <w:bCs/>
          <w:sz w:val="24"/>
          <w:szCs w:val="24"/>
        </w:rPr>
        <w:t>junio</w:t>
      </w:r>
      <w:r w:rsidR="004C70A0">
        <w:rPr>
          <w:rFonts w:ascii="Arial" w:hAnsi="Arial" w:cs="Arial"/>
          <w:b/>
          <w:bCs/>
          <w:sz w:val="24"/>
          <w:szCs w:val="24"/>
        </w:rPr>
        <w:t>,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 xml:space="preserve"> a</w:t>
      </w:r>
      <w:r w:rsidR="00554DBF">
        <w:rPr>
          <w:rFonts w:ascii="Arial" w:hAnsi="Arial" w:cs="Arial"/>
          <w:b/>
          <w:bCs/>
          <w:sz w:val="24"/>
          <w:szCs w:val="24"/>
        </w:rPr>
        <w:t xml:space="preserve"> partir de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 xml:space="preserve"> </w:t>
      </w:r>
      <w:r w:rsidR="00F02920" w:rsidRPr="00C33604">
        <w:rPr>
          <w:rFonts w:ascii="Arial" w:hAnsi="Arial" w:cs="Arial"/>
          <w:b/>
          <w:bCs/>
          <w:sz w:val="24"/>
          <w:szCs w:val="24"/>
        </w:rPr>
        <w:t xml:space="preserve">las </w:t>
      </w:r>
      <w:r w:rsidR="0076740D">
        <w:rPr>
          <w:rFonts w:ascii="Arial" w:hAnsi="Arial" w:cs="Arial"/>
          <w:b/>
          <w:bCs/>
          <w:sz w:val="24"/>
          <w:szCs w:val="24"/>
        </w:rPr>
        <w:t>22</w:t>
      </w:r>
      <w:r w:rsidR="00C33604" w:rsidRPr="00C33604">
        <w:rPr>
          <w:rFonts w:ascii="Arial" w:hAnsi="Arial" w:cs="Arial"/>
          <w:b/>
          <w:bCs/>
          <w:sz w:val="24"/>
          <w:szCs w:val="24"/>
        </w:rPr>
        <w:t>:</w:t>
      </w:r>
      <w:r w:rsidR="00693A7F">
        <w:rPr>
          <w:rFonts w:ascii="Arial" w:hAnsi="Arial" w:cs="Arial"/>
          <w:b/>
          <w:bCs/>
          <w:sz w:val="24"/>
          <w:szCs w:val="24"/>
        </w:rPr>
        <w:t>4</w:t>
      </w:r>
      <w:r w:rsidR="0076740D">
        <w:rPr>
          <w:rFonts w:ascii="Arial" w:hAnsi="Arial" w:cs="Arial"/>
          <w:b/>
          <w:bCs/>
          <w:sz w:val="24"/>
          <w:szCs w:val="24"/>
        </w:rPr>
        <w:t>0</w:t>
      </w:r>
      <w:r w:rsidR="00965DC0">
        <w:rPr>
          <w:rFonts w:ascii="Arial" w:hAnsi="Arial" w:cs="Arial"/>
          <w:b/>
          <w:bCs/>
          <w:sz w:val="24"/>
          <w:szCs w:val="24"/>
        </w:rPr>
        <w:t xml:space="preserve"> </w:t>
      </w:r>
      <w:r w:rsidR="00E719F1" w:rsidRPr="00E719F1">
        <w:rPr>
          <w:rFonts w:ascii="Arial" w:hAnsi="Arial" w:cs="Arial"/>
          <w:b/>
          <w:bCs/>
          <w:sz w:val="24"/>
          <w:szCs w:val="24"/>
        </w:rPr>
        <w:t>horas</w:t>
      </w:r>
      <w:r w:rsidR="00FD50A7">
        <w:rPr>
          <w:rFonts w:ascii="Arial" w:hAnsi="Arial" w:cs="Arial"/>
          <w:sz w:val="24"/>
          <w:szCs w:val="24"/>
        </w:rPr>
        <w:t>.</w:t>
      </w:r>
      <w:r w:rsidR="004E769F">
        <w:rPr>
          <w:rFonts w:ascii="Arial" w:hAnsi="Arial" w:cs="Arial"/>
          <w:sz w:val="24"/>
          <w:szCs w:val="24"/>
        </w:rPr>
        <w:t xml:space="preserve"> </w:t>
      </w:r>
    </w:p>
    <w:p w14:paraId="594C75DF" w14:textId="77777777" w:rsidR="00E719F1" w:rsidRDefault="00E719F1" w:rsidP="00BF5FB3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</w:p>
    <w:p w14:paraId="0D9BA37E" w14:textId="13091B91" w:rsidR="00380FD2" w:rsidRDefault="00F3592F" w:rsidP="00380FD2">
      <w:pPr>
        <w:spacing w:after="0" w:line="240" w:lineRule="auto"/>
        <w:ind w:right="-427"/>
        <w:jc w:val="both"/>
        <w:rPr>
          <w:rFonts w:ascii="Arial" w:hAnsi="Arial" w:cs="Arial"/>
          <w:sz w:val="24"/>
          <w:szCs w:val="24"/>
        </w:rPr>
      </w:pPr>
      <w:r w:rsidRPr="00F3592F">
        <w:rPr>
          <w:rFonts w:ascii="Arial" w:hAnsi="Arial" w:cs="Arial"/>
          <w:sz w:val="24"/>
          <w:szCs w:val="24"/>
        </w:rPr>
        <w:t>Sus cuidad</w:t>
      </w:r>
      <w:r>
        <w:rPr>
          <w:rFonts w:ascii="Arial" w:hAnsi="Arial" w:cs="Arial"/>
          <w:sz w:val="24"/>
          <w:szCs w:val="24"/>
        </w:rPr>
        <w:t xml:space="preserve">as secuencias de acción y </w:t>
      </w:r>
      <w:r w:rsidR="00C814AB">
        <w:rPr>
          <w:rFonts w:ascii="Arial" w:hAnsi="Arial" w:cs="Arial"/>
          <w:sz w:val="24"/>
          <w:szCs w:val="24"/>
        </w:rPr>
        <w:t>su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E721F">
        <w:rPr>
          <w:rFonts w:ascii="Arial" w:hAnsi="Arial" w:cs="Arial"/>
          <w:sz w:val="24"/>
          <w:szCs w:val="24"/>
        </w:rPr>
        <w:t>adrenalítico</w:t>
      </w:r>
      <w:proofErr w:type="spellEnd"/>
      <w:r w:rsidR="001E721F">
        <w:rPr>
          <w:rFonts w:ascii="Arial" w:hAnsi="Arial" w:cs="Arial"/>
          <w:sz w:val="24"/>
          <w:szCs w:val="24"/>
        </w:rPr>
        <w:t xml:space="preserve"> clima de intriga han convertido a esta ficción interpretada por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E719F1" w:rsidRPr="00E719F1">
        <w:rPr>
          <w:rFonts w:ascii="Arial" w:hAnsi="Arial" w:cs="Arial"/>
          <w:b/>
          <w:bCs/>
          <w:sz w:val="24"/>
          <w:szCs w:val="24"/>
        </w:rPr>
        <w:t xml:space="preserve">James </w:t>
      </w:r>
      <w:proofErr w:type="spellStart"/>
      <w:r w:rsidR="00E719F1" w:rsidRPr="00E719F1">
        <w:rPr>
          <w:rFonts w:ascii="Arial" w:hAnsi="Arial" w:cs="Arial"/>
          <w:b/>
          <w:bCs/>
          <w:sz w:val="24"/>
          <w:szCs w:val="24"/>
        </w:rPr>
        <w:t>Spader</w:t>
      </w:r>
      <w:proofErr w:type="spellEnd"/>
      <w:r w:rsidR="001E721F">
        <w:rPr>
          <w:rFonts w:ascii="Arial" w:hAnsi="Arial" w:cs="Arial"/>
          <w:sz w:val="24"/>
          <w:szCs w:val="24"/>
        </w:rPr>
        <w:t xml:space="preserve">, </w:t>
      </w:r>
      <w:r w:rsidR="00E719F1" w:rsidRPr="00E719F1">
        <w:rPr>
          <w:rFonts w:ascii="Arial" w:hAnsi="Arial" w:cs="Arial"/>
          <w:b/>
          <w:bCs/>
          <w:sz w:val="24"/>
          <w:szCs w:val="24"/>
        </w:rPr>
        <w:t>Megan Boone</w:t>
      </w:r>
      <w:r w:rsidR="001E721F">
        <w:rPr>
          <w:rFonts w:ascii="Arial" w:hAnsi="Arial" w:cs="Arial"/>
          <w:b/>
          <w:bCs/>
          <w:sz w:val="24"/>
          <w:szCs w:val="24"/>
        </w:rPr>
        <w:t>,</w:t>
      </w:r>
      <w:r w:rsidR="003E42B8">
        <w:rPr>
          <w:rFonts w:ascii="Arial" w:hAnsi="Arial" w:cs="Arial"/>
          <w:sz w:val="24"/>
          <w:szCs w:val="24"/>
        </w:rPr>
        <w:t xml:space="preserve"> </w:t>
      </w:r>
      <w:r w:rsidR="003E42B8" w:rsidRPr="00E719F1">
        <w:rPr>
          <w:rFonts w:ascii="Arial" w:hAnsi="Arial" w:cs="Arial"/>
          <w:b/>
          <w:bCs/>
          <w:sz w:val="24"/>
          <w:szCs w:val="24"/>
        </w:rPr>
        <w:t xml:space="preserve">Ryan </w:t>
      </w:r>
      <w:proofErr w:type="spellStart"/>
      <w:r w:rsidR="003E42B8" w:rsidRPr="00E719F1">
        <w:rPr>
          <w:rFonts w:ascii="Arial" w:hAnsi="Arial" w:cs="Arial"/>
          <w:b/>
          <w:bCs/>
          <w:sz w:val="24"/>
          <w:szCs w:val="24"/>
        </w:rPr>
        <w:t>Eggold</w:t>
      </w:r>
      <w:proofErr w:type="spellEnd"/>
      <w:r w:rsidR="003E42B8" w:rsidRPr="00E719F1">
        <w:rPr>
          <w:rFonts w:ascii="Arial" w:hAnsi="Arial" w:cs="Arial"/>
          <w:b/>
          <w:bCs/>
          <w:sz w:val="24"/>
          <w:szCs w:val="24"/>
        </w:rPr>
        <w:t>,</w:t>
      </w:r>
      <w:r w:rsidR="005129E7">
        <w:rPr>
          <w:rFonts w:ascii="Arial" w:hAnsi="Arial" w:cs="Arial"/>
          <w:b/>
          <w:bCs/>
          <w:sz w:val="24"/>
          <w:szCs w:val="24"/>
        </w:rPr>
        <w:t xml:space="preserve"> </w:t>
      </w:r>
      <w:r w:rsidR="00E719F1" w:rsidRPr="00E719F1">
        <w:rPr>
          <w:rFonts w:ascii="Arial" w:hAnsi="Arial" w:cs="Arial"/>
          <w:b/>
          <w:bCs/>
          <w:sz w:val="24"/>
          <w:szCs w:val="24"/>
        </w:rPr>
        <w:t xml:space="preserve">Harry </w:t>
      </w:r>
      <w:proofErr w:type="spellStart"/>
      <w:r w:rsidR="00E719F1" w:rsidRPr="00E719F1">
        <w:rPr>
          <w:rFonts w:ascii="Arial" w:hAnsi="Arial" w:cs="Arial"/>
          <w:b/>
          <w:bCs/>
          <w:sz w:val="24"/>
          <w:szCs w:val="24"/>
        </w:rPr>
        <w:t>Lennix</w:t>
      </w:r>
      <w:proofErr w:type="spellEnd"/>
      <w:r w:rsidR="00E719F1" w:rsidRPr="00E719F1">
        <w:rPr>
          <w:rFonts w:ascii="Arial" w:hAnsi="Arial" w:cs="Arial"/>
          <w:b/>
          <w:bCs/>
          <w:sz w:val="24"/>
          <w:szCs w:val="24"/>
        </w:rPr>
        <w:t xml:space="preserve">, Diego </w:t>
      </w:r>
      <w:proofErr w:type="spellStart"/>
      <w:r w:rsidR="00E719F1" w:rsidRPr="00E719F1">
        <w:rPr>
          <w:rFonts w:ascii="Arial" w:hAnsi="Arial" w:cs="Arial"/>
          <w:b/>
          <w:bCs/>
          <w:sz w:val="24"/>
          <w:szCs w:val="24"/>
        </w:rPr>
        <w:t>Klattenhoff</w:t>
      </w:r>
      <w:proofErr w:type="spellEnd"/>
      <w:r w:rsidR="00E719F1" w:rsidRPr="00E719F1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3E42B8" w:rsidRPr="003E42B8">
        <w:rPr>
          <w:rFonts w:ascii="Arial" w:hAnsi="Arial" w:cs="Arial"/>
          <w:b/>
          <w:bCs/>
          <w:sz w:val="24"/>
          <w:szCs w:val="24"/>
        </w:rPr>
        <w:t>Hisham</w:t>
      </w:r>
      <w:proofErr w:type="spellEnd"/>
      <w:r w:rsidR="003E42B8" w:rsidRPr="003E42B8">
        <w:rPr>
          <w:rFonts w:ascii="Arial" w:hAnsi="Arial" w:cs="Arial"/>
          <w:b/>
          <w:bCs/>
          <w:sz w:val="24"/>
          <w:szCs w:val="24"/>
        </w:rPr>
        <w:t xml:space="preserve"> Tawfiq</w:t>
      </w:r>
      <w:r w:rsidR="003E42B8">
        <w:rPr>
          <w:rFonts w:ascii="Arial" w:hAnsi="Arial" w:cs="Arial"/>
          <w:b/>
          <w:bCs/>
          <w:sz w:val="24"/>
          <w:szCs w:val="24"/>
        </w:rPr>
        <w:t xml:space="preserve">, </w:t>
      </w:r>
      <w:proofErr w:type="spellStart"/>
      <w:r w:rsidR="003E42B8" w:rsidRPr="00E719F1">
        <w:rPr>
          <w:rFonts w:ascii="Arial" w:hAnsi="Arial" w:cs="Arial"/>
          <w:b/>
          <w:bCs/>
          <w:sz w:val="24"/>
          <w:szCs w:val="24"/>
        </w:rPr>
        <w:t>Mozhan</w:t>
      </w:r>
      <w:proofErr w:type="spellEnd"/>
      <w:r w:rsidR="003E42B8" w:rsidRPr="00E719F1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="003E42B8" w:rsidRPr="00E719F1">
        <w:rPr>
          <w:rFonts w:ascii="Arial" w:hAnsi="Arial" w:cs="Arial"/>
          <w:b/>
          <w:bCs/>
          <w:sz w:val="24"/>
          <w:szCs w:val="24"/>
        </w:rPr>
        <w:t>Marnò</w:t>
      </w:r>
      <w:proofErr w:type="spellEnd"/>
      <w:r w:rsidR="003E42B8">
        <w:rPr>
          <w:rFonts w:ascii="Arial" w:hAnsi="Arial" w:cs="Arial"/>
          <w:b/>
          <w:bCs/>
          <w:sz w:val="24"/>
          <w:szCs w:val="24"/>
        </w:rPr>
        <w:t xml:space="preserve"> y</w:t>
      </w:r>
      <w:r w:rsidR="003E42B8" w:rsidRPr="003E42B8">
        <w:rPr>
          <w:rFonts w:ascii="Arial" w:hAnsi="Arial" w:cs="Arial"/>
          <w:b/>
          <w:bCs/>
          <w:sz w:val="24"/>
          <w:szCs w:val="24"/>
        </w:rPr>
        <w:t xml:space="preserve"> </w:t>
      </w:r>
      <w:r w:rsidR="00E719F1" w:rsidRPr="00E719F1">
        <w:rPr>
          <w:rFonts w:ascii="Arial" w:hAnsi="Arial" w:cs="Arial"/>
          <w:b/>
          <w:bCs/>
          <w:sz w:val="24"/>
          <w:szCs w:val="24"/>
        </w:rPr>
        <w:t xml:space="preserve">Amir </w:t>
      </w:r>
      <w:proofErr w:type="spellStart"/>
      <w:r w:rsidR="00E719F1" w:rsidRPr="00E719F1">
        <w:rPr>
          <w:rFonts w:ascii="Arial" w:hAnsi="Arial" w:cs="Arial"/>
          <w:b/>
          <w:bCs/>
          <w:sz w:val="24"/>
          <w:szCs w:val="24"/>
        </w:rPr>
        <w:t>Arison</w:t>
      </w:r>
      <w:proofErr w:type="spellEnd"/>
      <w:r w:rsidR="001E721F">
        <w:rPr>
          <w:rFonts w:ascii="Arial" w:hAnsi="Arial" w:cs="Arial"/>
          <w:sz w:val="24"/>
          <w:szCs w:val="24"/>
        </w:rPr>
        <w:t xml:space="preserve"> en </w:t>
      </w:r>
      <w:r w:rsidR="001E721F" w:rsidRPr="001E721F">
        <w:rPr>
          <w:rFonts w:ascii="Arial" w:hAnsi="Arial" w:cs="Arial"/>
          <w:b/>
          <w:bCs/>
          <w:sz w:val="24"/>
          <w:szCs w:val="24"/>
        </w:rPr>
        <w:t>uno de los mejores</w:t>
      </w:r>
      <w:r w:rsidR="001E721F" w:rsidRPr="001E721F">
        <w:rPr>
          <w:rFonts w:ascii="Arial" w:hAnsi="Arial" w:cs="Arial"/>
          <w:b/>
          <w:bCs/>
          <w:i/>
          <w:iCs/>
          <w:sz w:val="24"/>
          <w:szCs w:val="24"/>
        </w:rPr>
        <w:t xml:space="preserve"> thrillers</w:t>
      </w:r>
      <w:r w:rsidR="001E721F" w:rsidRPr="001E721F">
        <w:rPr>
          <w:rFonts w:ascii="Arial" w:hAnsi="Arial" w:cs="Arial"/>
          <w:b/>
          <w:bCs/>
          <w:sz w:val="24"/>
          <w:szCs w:val="24"/>
        </w:rPr>
        <w:t xml:space="preserve"> </w:t>
      </w:r>
      <w:r w:rsidR="00C47FFA">
        <w:rPr>
          <w:rFonts w:ascii="Arial" w:hAnsi="Arial" w:cs="Arial"/>
          <w:b/>
          <w:bCs/>
          <w:sz w:val="24"/>
          <w:szCs w:val="24"/>
        </w:rPr>
        <w:t xml:space="preserve">de acción </w:t>
      </w:r>
      <w:r w:rsidR="001E721F" w:rsidRPr="001E721F">
        <w:rPr>
          <w:rFonts w:ascii="Arial" w:hAnsi="Arial" w:cs="Arial"/>
          <w:b/>
          <w:bCs/>
          <w:sz w:val="24"/>
          <w:szCs w:val="24"/>
        </w:rPr>
        <w:t>de la televisión en abierto en Estados Unidos</w:t>
      </w:r>
      <w:r w:rsidR="001E721F">
        <w:rPr>
          <w:rFonts w:ascii="Arial" w:hAnsi="Arial" w:cs="Arial"/>
          <w:sz w:val="24"/>
          <w:szCs w:val="24"/>
        </w:rPr>
        <w:t>.</w:t>
      </w:r>
      <w:r w:rsidR="00380FD2">
        <w:rPr>
          <w:rFonts w:ascii="Arial" w:hAnsi="Arial" w:cs="Arial"/>
          <w:sz w:val="24"/>
          <w:szCs w:val="24"/>
        </w:rPr>
        <w:t xml:space="preserve"> </w:t>
      </w:r>
    </w:p>
    <w:p w14:paraId="377C5FD4" w14:textId="77777777" w:rsidR="00BF5FB3" w:rsidRDefault="00BF5FB3" w:rsidP="00235CC8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75181D" w14:textId="681E85A3" w:rsidR="00770EDE" w:rsidRDefault="00751A74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Liz se debate entre su labor como agente del FBI y sus instintos criminales</w:t>
      </w:r>
    </w:p>
    <w:p w14:paraId="5C2AF10B" w14:textId="77777777" w:rsidR="00770EDE" w:rsidRPr="002910D9" w:rsidRDefault="00770EDE" w:rsidP="00770EDE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D0FA988" w14:textId="1E3AA363" w:rsidR="00D17389" w:rsidRDefault="001E721F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Tras la confirmación de que Raymond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Reddington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es su padre biológico,</w:t>
      </w:r>
      <w:r w:rsidRPr="00F42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Liz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tratará de encajar este aspecto en su identidad. En este </w:t>
      </w:r>
      <w:r w:rsidR="001858C7">
        <w:rPr>
          <w:rFonts w:ascii="Arial" w:eastAsia="Times New Roman" w:hAnsi="Arial" w:cs="Arial"/>
          <w:sz w:val="24"/>
          <w:szCs w:val="24"/>
          <w:lang w:eastAsia="es-ES"/>
        </w:rPr>
        <w:t xml:space="preserve">convulso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periodo, la agente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Keen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58C7" w:rsidRPr="00F42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afrontará un difícil dilema</w:t>
      </w:r>
      <w:r w:rsidR="001858C7">
        <w:rPr>
          <w:rFonts w:ascii="Arial" w:eastAsia="Times New Roman" w:hAnsi="Arial" w:cs="Arial"/>
          <w:sz w:val="24"/>
          <w:szCs w:val="24"/>
          <w:lang w:eastAsia="es-ES"/>
        </w:rPr>
        <w:t xml:space="preserve">: </w:t>
      </w:r>
      <w:r w:rsidR="00C814AB">
        <w:rPr>
          <w:rFonts w:ascii="Arial" w:eastAsia="Times New Roman" w:hAnsi="Arial" w:cs="Arial"/>
          <w:sz w:val="24"/>
          <w:szCs w:val="24"/>
          <w:lang w:eastAsia="es-ES"/>
        </w:rPr>
        <w:t>proseguir con su</w:t>
      </w:r>
      <w:r w:rsidR="001858C7">
        <w:rPr>
          <w:rFonts w:ascii="Arial" w:eastAsia="Times New Roman" w:hAnsi="Arial" w:cs="Arial"/>
          <w:sz w:val="24"/>
          <w:szCs w:val="24"/>
          <w:lang w:eastAsia="es-ES"/>
        </w:rPr>
        <w:t xml:space="preserve"> labor como agente federal </w:t>
      </w:r>
      <w:r w:rsidR="00C814AB">
        <w:rPr>
          <w:rFonts w:ascii="Arial" w:eastAsia="Times New Roman" w:hAnsi="Arial" w:cs="Arial"/>
          <w:sz w:val="24"/>
          <w:szCs w:val="24"/>
          <w:lang w:eastAsia="es-ES"/>
        </w:rPr>
        <w:t>o</w:t>
      </w:r>
      <w:r w:rsidR="001858C7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1858C7" w:rsidRPr="001858C7">
        <w:rPr>
          <w:rFonts w:ascii="Arial" w:eastAsia="Times New Roman" w:hAnsi="Arial" w:cs="Arial"/>
          <w:sz w:val="24"/>
          <w:szCs w:val="24"/>
          <w:lang w:eastAsia="es-ES"/>
        </w:rPr>
        <w:t>dejarse llevar por sus instintos criminales.</w:t>
      </w:r>
      <w:r w:rsidR="001858C7">
        <w:rPr>
          <w:rFonts w:ascii="Arial" w:eastAsia="Times New Roman" w:hAnsi="Arial" w:cs="Arial"/>
          <w:sz w:val="24"/>
          <w:szCs w:val="24"/>
          <w:lang w:eastAsia="es-ES"/>
        </w:rPr>
        <w:t xml:space="preserve"> Entretanto, su marido </w:t>
      </w:r>
      <w:r w:rsidR="001858C7" w:rsidRPr="00F42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Tom centrará sus indagaciones en un misterioso maletín de huesos humanos</w:t>
      </w:r>
      <w:r w:rsidR="001858C7">
        <w:rPr>
          <w:rFonts w:ascii="Arial" w:eastAsia="Times New Roman" w:hAnsi="Arial" w:cs="Arial"/>
          <w:sz w:val="24"/>
          <w:szCs w:val="24"/>
          <w:lang w:eastAsia="es-ES"/>
        </w:rPr>
        <w:t xml:space="preserve">, una investigación que le pondrá en peligro. </w:t>
      </w:r>
    </w:p>
    <w:p w14:paraId="5C62674A" w14:textId="46216922" w:rsidR="00AC178A" w:rsidRDefault="00AC178A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A06B57E" w14:textId="51550A20" w:rsidR="00380FD2" w:rsidRDefault="001858C7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>Mientras su</w:t>
      </w:r>
      <w:r w:rsidR="00380FD2" w:rsidRPr="00380FD2">
        <w:rPr>
          <w:rFonts w:ascii="Arial" w:eastAsia="Times New Roman" w:hAnsi="Arial" w:cs="Arial"/>
          <w:sz w:val="24"/>
          <w:szCs w:val="24"/>
          <w:lang w:eastAsia="es-ES"/>
        </w:rPr>
        <w:t xml:space="preserve"> eterna guerra contra Kaplan parece haber llegado a su fin, </w:t>
      </w:r>
      <w:r w:rsidR="00380FD2" w:rsidRPr="00F42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Red </w:t>
      </w:r>
      <w:r w:rsidRPr="00F42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seguirá </w:t>
      </w:r>
      <w:r w:rsidR="00F42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colaborando</w:t>
      </w:r>
      <w:r w:rsidRPr="00F42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con</w:t>
      </w:r>
      <w:r w:rsidR="00380FD2" w:rsidRPr="00F42195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las fuerzas especiales del FBI</w:t>
      </w:r>
      <w:r w:rsidR="00380FD2" w:rsidRPr="00380FD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dando caza </w:t>
      </w:r>
      <w:r w:rsidR="00F42195">
        <w:rPr>
          <w:rFonts w:ascii="Arial" w:eastAsia="Times New Roman" w:hAnsi="Arial" w:cs="Arial"/>
          <w:sz w:val="24"/>
          <w:szCs w:val="24"/>
          <w:lang w:eastAsia="es-ES"/>
        </w:rPr>
        <w:t xml:space="preserve">a implacables criminales. Además, provocará un serio conflicto entre la CIA y el FBI, cuando revele diversa información sobre un </w:t>
      </w:r>
      <w:r w:rsidR="00C814AB">
        <w:rPr>
          <w:rFonts w:ascii="Arial" w:eastAsia="Times New Roman" w:hAnsi="Arial" w:cs="Arial"/>
          <w:sz w:val="24"/>
          <w:szCs w:val="24"/>
          <w:lang w:eastAsia="es-ES"/>
        </w:rPr>
        <w:t>peligroso</w:t>
      </w:r>
      <w:r w:rsidR="00F42195">
        <w:rPr>
          <w:rFonts w:ascii="Arial" w:eastAsia="Times New Roman" w:hAnsi="Arial" w:cs="Arial"/>
          <w:sz w:val="24"/>
          <w:szCs w:val="24"/>
          <w:lang w:eastAsia="es-ES"/>
        </w:rPr>
        <w:t xml:space="preserve"> criminal internacional. </w:t>
      </w:r>
    </w:p>
    <w:p w14:paraId="1E31F4A9" w14:textId="77777777" w:rsidR="004C70A0" w:rsidRDefault="004C70A0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</w:p>
    <w:p w14:paraId="6A926647" w14:textId="17BCF6DF" w:rsidR="009C201C" w:rsidRDefault="00D023E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Nuevas intervenciones estelares</w:t>
      </w:r>
    </w:p>
    <w:p w14:paraId="0D6AA39D" w14:textId="77777777" w:rsidR="004A2DF6" w:rsidRPr="002910D9" w:rsidRDefault="004A2DF6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2D7A84B" w14:textId="77777777" w:rsidR="00C814AB" w:rsidRDefault="00182F50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Dos destacados nombres de la televisión norteamericana protagonizarán </w:t>
      </w:r>
      <w:r w:rsidR="00924622">
        <w:rPr>
          <w:rFonts w:ascii="Arial" w:eastAsia="Times New Roman" w:hAnsi="Arial" w:cs="Arial"/>
          <w:sz w:val="24"/>
          <w:szCs w:val="24"/>
          <w:lang w:eastAsia="es-ES"/>
        </w:rPr>
        <w:t xml:space="preserve">diversas </w:t>
      </w:r>
      <w:r>
        <w:rPr>
          <w:rFonts w:ascii="Arial" w:eastAsia="Times New Roman" w:hAnsi="Arial" w:cs="Arial"/>
          <w:sz w:val="24"/>
          <w:szCs w:val="24"/>
          <w:lang w:eastAsia="es-ES"/>
        </w:rPr>
        <w:t>participaciones especiales en la nueva temporada de 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Blacklist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’: </w:t>
      </w:r>
      <w:r w:rsidRPr="00924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Mary-Louise Parker </w:t>
      </w:r>
      <w:r>
        <w:rPr>
          <w:rFonts w:ascii="Arial" w:eastAsia="Times New Roman" w:hAnsi="Arial" w:cs="Arial"/>
          <w:sz w:val="24"/>
          <w:szCs w:val="24"/>
          <w:lang w:eastAsia="es-ES"/>
        </w:rPr>
        <w:t>(‘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Weeds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>’) y</w:t>
      </w:r>
      <w:r w:rsidRPr="00924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proofErr w:type="spellStart"/>
      <w:r w:rsidRPr="00924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Krysten</w:t>
      </w:r>
      <w:proofErr w:type="spellEnd"/>
      <w:r w:rsidRPr="00924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Ritter </w:t>
      </w:r>
      <w:r>
        <w:rPr>
          <w:rFonts w:ascii="Arial" w:eastAsia="Times New Roman" w:hAnsi="Arial" w:cs="Arial"/>
          <w:sz w:val="24"/>
          <w:szCs w:val="24"/>
          <w:lang w:eastAsia="es-ES"/>
        </w:rPr>
        <w:t>(‘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Breaking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>
        <w:rPr>
          <w:rFonts w:ascii="Arial" w:eastAsia="Times New Roman" w:hAnsi="Arial" w:cs="Arial"/>
          <w:sz w:val="24"/>
          <w:szCs w:val="24"/>
          <w:lang w:eastAsia="es-ES"/>
        </w:rPr>
        <w:t>Bad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’). </w:t>
      </w:r>
      <w:r w:rsidR="00E159FC">
        <w:rPr>
          <w:rFonts w:ascii="Arial" w:eastAsia="Times New Roman" w:hAnsi="Arial" w:cs="Arial"/>
          <w:sz w:val="24"/>
          <w:szCs w:val="24"/>
          <w:lang w:eastAsia="es-ES"/>
        </w:rPr>
        <w:t xml:space="preserve">Con </w:t>
      </w:r>
      <w:r w:rsidR="00E159FC" w:rsidRPr="00924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dos Globos de Oro y un premio Emmy en su palmarés</w:t>
      </w:r>
      <w:r w:rsidR="00E159FC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 w:rsidR="00E159FC" w:rsidRPr="00924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Parker</w:t>
      </w:r>
      <w:r w:rsidR="00E159FC">
        <w:rPr>
          <w:rFonts w:ascii="Arial" w:eastAsia="Times New Roman" w:hAnsi="Arial" w:cs="Arial"/>
          <w:sz w:val="24"/>
          <w:szCs w:val="24"/>
          <w:lang w:eastAsia="es-ES"/>
        </w:rPr>
        <w:t xml:space="preserve"> es una polifacética actriz de cine, televisión y teatro que alcanzó gran popularidad, dando vida a Nancy </w:t>
      </w:r>
      <w:proofErr w:type="spellStart"/>
      <w:r w:rsidR="00E159FC">
        <w:rPr>
          <w:rFonts w:ascii="Arial" w:eastAsia="Times New Roman" w:hAnsi="Arial" w:cs="Arial"/>
          <w:sz w:val="24"/>
          <w:szCs w:val="24"/>
          <w:lang w:eastAsia="es-ES"/>
        </w:rPr>
        <w:t>Botwin</w:t>
      </w:r>
      <w:proofErr w:type="spellEnd"/>
      <w:r w:rsidR="00E159FC">
        <w:rPr>
          <w:rFonts w:ascii="Arial" w:eastAsia="Times New Roman" w:hAnsi="Arial" w:cs="Arial"/>
          <w:sz w:val="24"/>
          <w:szCs w:val="24"/>
          <w:lang w:eastAsia="es-ES"/>
        </w:rPr>
        <w:t xml:space="preserve"> en la aclamada comedia ‘</w:t>
      </w:r>
      <w:proofErr w:type="spellStart"/>
      <w:r w:rsidR="00E159FC">
        <w:rPr>
          <w:rFonts w:ascii="Arial" w:eastAsia="Times New Roman" w:hAnsi="Arial" w:cs="Arial"/>
          <w:sz w:val="24"/>
          <w:szCs w:val="24"/>
          <w:lang w:eastAsia="es-ES"/>
        </w:rPr>
        <w:t>Weeds</w:t>
      </w:r>
      <w:proofErr w:type="spellEnd"/>
      <w:r w:rsidR="00E159FC">
        <w:rPr>
          <w:rFonts w:ascii="Arial" w:eastAsia="Times New Roman" w:hAnsi="Arial" w:cs="Arial"/>
          <w:sz w:val="24"/>
          <w:szCs w:val="24"/>
          <w:lang w:eastAsia="es-ES"/>
        </w:rPr>
        <w:t>’. En ‘</w:t>
      </w:r>
      <w:proofErr w:type="spellStart"/>
      <w:r w:rsidR="00E159FC">
        <w:rPr>
          <w:rFonts w:ascii="Arial" w:eastAsia="Times New Roman" w:hAnsi="Arial" w:cs="Arial"/>
          <w:sz w:val="24"/>
          <w:szCs w:val="24"/>
          <w:lang w:eastAsia="es-ES"/>
        </w:rPr>
        <w:t>The</w:t>
      </w:r>
      <w:proofErr w:type="spellEnd"/>
      <w:r w:rsidR="00E159F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="00E159FC">
        <w:rPr>
          <w:rFonts w:ascii="Arial" w:eastAsia="Times New Roman" w:hAnsi="Arial" w:cs="Arial"/>
          <w:sz w:val="24"/>
          <w:szCs w:val="24"/>
          <w:lang w:eastAsia="es-ES"/>
        </w:rPr>
        <w:t>Blacklist</w:t>
      </w:r>
      <w:proofErr w:type="spellEnd"/>
      <w:r w:rsidR="00E159FC">
        <w:rPr>
          <w:rFonts w:ascii="Arial" w:eastAsia="Times New Roman" w:hAnsi="Arial" w:cs="Arial"/>
          <w:sz w:val="24"/>
          <w:szCs w:val="24"/>
          <w:lang w:eastAsia="es-ES"/>
        </w:rPr>
        <w:t>’</w:t>
      </w:r>
      <w:r w:rsidR="00E159FC" w:rsidRPr="00924622">
        <w:rPr>
          <w:rFonts w:ascii="Arial" w:eastAsia="Times New Roman" w:hAnsi="Arial" w:cs="Arial"/>
          <w:sz w:val="24"/>
          <w:szCs w:val="24"/>
          <w:lang w:eastAsia="es-ES"/>
        </w:rPr>
        <w:t>,</w:t>
      </w:r>
      <w:r w:rsidR="00E159FC" w:rsidRPr="00924622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encarnará</w:t>
      </w:r>
      <w:r w:rsidR="00E159FC">
        <w:rPr>
          <w:rFonts w:ascii="Arial" w:eastAsia="Times New Roman" w:hAnsi="Arial" w:cs="Arial"/>
          <w:sz w:val="24"/>
          <w:szCs w:val="24"/>
          <w:lang w:eastAsia="es-ES"/>
        </w:rPr>
        <w:t xml:space="preserve"> a </w:t>
      </w:r>
      <w:r w:rsidR="00E159FC" w:rsidRPr="00E159FC">
        <w:rPr>
          <w:rFonts w:ascii="Arial" w:eastAsia="Times New Roman" w:hAnsi="Arial" w:cs="Arial"/>
          <w:sz w:val="24"/>
          <w:szCs w:val="24"/>
          <w:lang w:eastAsia="es-ES"/>
        </w:rPr>
        <w:t xml:space="preserve">Naomi </w:t>
      </w:r>
      <w:proofErr w:type="spellStart"/>
      <w:r w:rsidR="00E159FC" w:rsidRPr="00E159FC">
        <w:rPr>
          <w:rFonts w:ascii="Arial" w:eastAsia="Times New Roman" w:hAnsi="Arial" w:cs="Arial"/>
          <w:sz w:val="24"/>
          <w:szCs w:val="24"/>
          <w:lang w:eastAsia="es-ES"/>
        </w:rPr>
        <w:t>Hyland</w:t>
      </w:r>
      <w:proofErr w:type="spellEnd"/>
      <w:r w:rsidR="00E159FC">
        <w:rPr>
          <w:rFonts w:ascii="Arial" w:eastAsia="Times New Roman" w:hAnsi="Arial" w:cs="Arial"/>
          <w:sz w:val="24"/>
          <w:szCs w:val="24"/>
          <w:lang w:eastAsia="es-ES"/>
        </w:rPr>
        <w:t xml:space="preserve">, exmujer </w:t>
      </w:r>
      <w:r w:rsidR="00E159FC">
        <w:rPr>
          <w:rFonts w:ascii="Arial" w:eastAsia="Times New Roman" w:hAnsi="Arial" w:cs="Arial"/>
          <w:sz w:val="24"/>
          <w:szCs w:val="24"/>
          <w:lang w:eastAsia="es-ES"/>
        </w:rPr>
        <w:lastRenderedPageBreak/>
        <w:t xml:space="preserve">de </w:t>
      </w:r>
      <w:proofErr w:type="spellStart"/>
      <w:r w:rsidR="00E159FC">
        <w:rPr>
          <w:rFonts w:ascii="Arial" w:eastAsia="Times New Roman" w:hAnsi="Arial" w:cs="Arial"/>
          <w:sz w:val="24"/>
          <w:szCs w:val="24"/>
          <w:lang w:eastAsia="es-ES"/>
        </w:rPr>
        <w:t>Reddington</w:t>
      </w:r>
      <w:proofErr w:type="spellEnd"/>
      <w:r w:rsidR="00E159FC">
        <w:rPr>
          <w:rFonts w:ascii="Arial" w:eastAsia="Times New Roman" w:hAnsi="Arial" w:cs="Arial"/>
          <w:sz w:val="24"/>
          <w:szCs w:val="24"/>
          <w:lang w:eastAsia="es-ES"/>
        </w:rPr>
        <w:t xml:space="preserve">, con quien se casó antes que él se convirtiera en un criminal y tuvo a su hija Jennifer. </w:t>
      </w:r>
    </w:p>
    <w:p w14:paraId="59BA3AA0" w14:textId="77777777" w:rsidR="00C814AB" w:rsidRDefault="00C814AB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41E2CD1" w14:textId="6FB28BA8" w:rsidR="00380FD2" w:rsidRDefault="00924622" w:rsidP="00B8650D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actriz </w:t>
      </w:r>
      <w:proofErr w:type="spellStart"/>
      <w:r w:rsidR="00380FD2" w:rsidRPr="00F13F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Krysten</w:t>
      </w:r>
      <w:proofErr w:type="spellEnd"/>
      <w:r w:rsidR="00380FD2" w:rsidRPr="00F13F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Ritter</w:t>
      </w:r>
      <w:r w:rsidR="00327901" w:rsidRPr="00327901">
        <w:rPr>
          <w:rFonts w:ascii="Arial" w:eastAsia="Times New Roman" w:hAnsi="Arial" w:cs="Arial"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sz w:val="24"/>
          <w:szCs w:val="24"/>
          <w:lang w:eastAsia="es-ES"/>
        </w:rPr>
        <w:t>por su parte, se pondrá en la piel de Rowan Mills, ingeniera de la compañía</w:t>
      </w:r>
      <w:r w:rsidRPr="009246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24622">
        <w:rPr>
          <w:rFonts w:ascii="Arial" w:eastAsia="Times New Roman" w:hAnsi="Arial" w:cs="Arial"/>
          <w:sz w:val="24"/>
          <w:szCs w:val="24"/>
          <w:lang w:eastAsia="es-ES"/>
        </w:rPr>
        <w:t>QuanCord</w:t>
      </w:r>
      <w:proofErr w:type="spellEnd"/>
      <w:r w:rsidRPr="00924622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proofErr w:type="spellStart"/>
      <w:r w:rsidRPr="00924622">
        <w:rPr>
          <w:rFonts w:ascii="Arial" w:eastAsia="Times New Roman" w:hAnsi="Arial" w:cs="Arial"/>
          <w:sz w:val="24"/>
          <w:szCs w:val="24"/>
          <w:lang w:eastAsia="es-ES"/>
        </w:rPr>
        <w:t>Analytics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Pr="00F13F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hermana gemela de una implacable cazarrecompensas</w:t>
      </w:r>
      <w:r w:rsidR="00F13F34" w:rsidRPr="00F13F34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 </w:t>
      </w:r>
      <w:r w:rsidR="00F13F34">
        <w:rPr>
          <w:rFonts w:ascii="Arial" w:eastAsia="Times New Roman" w:hAnsi="Arial" w:cs="Arial"/>
          <w:sz w:val="24"/>
          <w:szCs w:val="24"/>
          <w:lang w:eastAsia="es-ES"/>
        </w:rPr>
        <w:t xml:space="preserve">que figura en la ‘lista negra’ de </w:t>
      </w:r>
      <w:proofErr w:type="spellStart"/>
      <w:r w:rsidR="00F13F34">
        <w:rPr>
          <w:rFonts w:ascii="Arial" w:eastAsia="Times New Roman" w:hAnsi="Arial" w:cs="Arial"/>
          <w:sz w:val="24"/>
          <w:szCs w:val="24"/>
          <w:lang w:eastAsia="es-ES"/>
        </w:rPr>
        <w:t>Reddington</w:t>
      </w:r>
      <w:proofErr w:type="spellEnd"/>
      <w:r w:rsidR="00F13F34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30CBB209" w14:textId="77777777" w:rsidR="00900D0C" w:rsidRDefault="00900D0C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179D40C" w14:textId="2A2467A2" w:rsidR="00826284" w:rsidRDefault="0082628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</w:pPr>
      <w:r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 xml:space="preserve">En el </w:t>
      </w:r>
      <w:r w:rsidR="006334CA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primer episodio</w:t>
      </w:r>
      <w:r w:rsidR="00FD50A7">
        <w:rPr>
          <w:rFonts w:ascii="Arial" w:eastAsia="Times New Roman" w:hAnsi="Arial" w:cs="Arial"/>
          <w:b/>
          <w:bCs/>
          <w:color w:val="002C5F"/>
          <w:sz w:val="28"/>
          <w:szCs w:val="28"/>
          <w:lang w:eastAsia="es-ES"/>
        </w:rPr>
        <w:t>…</w:t>
      </w:r>
    </w:p>
    <w:p w14:paraId="09C87C7F" w14:textId="77777777" w:rsidR="00826284" w:rsidRPr="002910D9" w:rsidRDefault="00826284" w:rsidP="000A6DA1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51B787E5" w14:textId="0C1F677D" w:rsidR="00ED26F7" w:rsidRDefault="003978F9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bookmarkStart w:id="0" w:name="_Hlk70348344"/>
      <w:r>
        <w:rPr>
          <w:rFonts w:ascii="Arial" w:eastAsia="Times New Roman" w:hAnsi="Arial" w:cs="Arial"/>
          <w:sz w:val="24"/>
          <w:szCs w:val="24"/>
          <w:lang w:eastAsia="es-ES"/>
        </w:rPr>
        <w:t>Con</w:t>
      </w:r>
      <w:r w:rsidR="00ED26F7">
        <w:rPr>
          <w:rFonts w:ascii="Arial" w:eastAsia="Times New Roman" w:hAnsi="Arial" w:cs="Arial"/>
          <w:sz w:val="24"/>
          <w:szCs w:val="24"/>
          <w:lang w:eastAsia="es-ES"/>
        </w:rPr>
        <w:t xml:space="preserve"> su imperio criminal en ruinas, un aparentemente despreocupado Red pide a Liz que le ayude a llevar a cabo un estudiado plan que le permitirá ganar dinero y </w:t>
      </w:r>
      <w:r w:rsidR="00A92AB2">
        <w:rPr>
          <w:rFonts w:ascii="Arial" w:eastAsia="Times New Roman" w:hAnsi="Arial" w:cs="Arial"/>
          <w:sz w:val="24"/>
          <w:szCs w:val="24"/>
          <w:lang w:eastAsia="es-ES"/>
        </w:rPr>
        <w:t>entregar</w:t>
      </w:r>
      <w:r w:rsidR="00ED26F7">
        <w:rPr>
          <w:rFonts w:ascii="Arial" w:eastAsia="Times New Roman" w:hAnsi="Arial" w:cs="Arial"/>
          <w:sz w:val="24"/>
          <w:szCs w:val="24"/>
          <w:lang w:eastAsia="es-ES"/>
        </w:rPr>
        <w:t xml:space="preserve"> a un</w:t>
      </w:r>
      <w:r w:rsidR="00604B44">
        <w:rPr>
          <w:rFonts w:ascii="Arial" w:eastAsia="Times New Roman" w:hAnsi="Arial" w:cs="Arial"/>
          <w:sz w:val="24"/>
          <w:szCs w:val="24"/>
          <w:lang w:eastAsia="es-ES"/>
        </w:rPr>
        <w:t xml:space="preserve"> nuevo criminal </w:t>
      </w:r>
      <w:r w:rsidR="00ED26F7">
        <w:rPr>
          <w:rFonts w:ascii="Arial" w:eastAsia="Times New Roman" w:hAnsi="Arial" w:cs="Arial"/>
          <w:sz w:val="24"/>
          <w:szCs w:val="24"/>
          <w:lang w:eastAsia="es-ES"/>
        </w:rPr>
        <w:t xml:space="preserve">de la ‘lista negra’ </w:t>
      </w:r>
      <w:r w:rsidR="00A92AB2">
        <w:rPr>
          <w:rFonts w:ascii="Arial" w:eastAsia="Times New Roman" w:hAnsi="Arial" w:cs="Arial"/>
          <w:sz w:val="24"/>
          <w:szCs w:val="24"/>
          <w:lang w:eastAsia="es-ES"/>
        </w:rPr>
        <w:t>a las fuerzas especiales del FBI</w:t>
      </w:r>
      <w:r w:rsidR="004E3B9A">
        <w:rPr>
          <w:rFonts w:ascii="Arial" w:eastAsia="Times New Roman" w:hAnsi="Arial" w:cs="Arial"/>
          <w:sz w:val="24"/>
          <w:szCs w:val="24"/>
          <w:lang w:eastAsia="es-ES"/>
        </w:rPr>
        <w:t>.</w:t>
      </w:r>
      <w:r w:rsidR="00ED26F7">
        <w:rPr>
          <w:rFonts w:ascii="Arial" w:eastAsia="Times New Roman" w:hAnsi="Arial" w:cs="Arial"/>
          <w:sz w:val="24"/>
          <w:szCs w:val="24"/>
          <w:lang w:eastAsia="es-ES"/>
        </w:rPr>
        <w:t xml:space="preserve"> Mientras Elizabeth se enfrenta a la nueva realidad de trabajar junto a su padre, Ressler se encuentra en una precaria situación</w:t>
      </w:r>
      <w:bookmarkEnd w:id="0"/>
      <w:r w:rsidR="00ED26F7">
        <w:rPr>
          <w:rFonts w:ascii="Arial" w:eastAsia="Times New Roman" w:hAnsi="Arial" w:cs="Arial"/>
          <w:sz w:val="24"/>
          <w:szCs w:val="24"/>
          <w:lang w:eastAsia="es-ES"/>
        </w:rPr>
        <w:t xml:space="preserve"> y Tom sopesa distintas opciones.</w:t>
      </w:r>
    </w:p>
    <w:p w14:paraId="5AC7148E" w14:textId="77777777" w:rsidR="00ED26F7" w:rsidRDefault="00ED26F7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65C17E5" w14:textId="1CC62E69" w:rsidR="00FD50A7" w:rsidRPr="00105F84" w:rsidRDefault="00FD50A7" w:rsidP="003570D9">
      <w:pPr>
        <w:spacing w:after="0" w:line="240" w:lineRule="auto"/>
        <w:ind w:right="-427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FD50A7" w:rsidRPr="00105F84" w:rsidSect="00E6352E">
      <w:footerReference w:type="default" r:id="rId9"/>
      <w:pgSz w:w="11906" w:h="16838"/>
      <w:pgMar w:top="1417" w:right="1701" w:bottom="1417" w:left="1701" w:header="68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EE0F5C" w14:textId="77777777" w:rsidR="001A1337" w:rsidRDefault="001A1337" w:rsidP="00B23904">
      <w:pPr>
        <w:spacing w:after="0" w:line="240" w:lineRule="auto"/>
      </w:pPr>
      <w:r>
        <w:separator/>
      </w:r>
    </w:p>
  </w:endnote>
  <w:endnote w:type="continuationSeparator" w:id="0">
    <w:p w14:paraId="7957CC81" w14:textId="77777777" w:rsidR="001A1337" w:rsidRDefault="001A1337" w:rsidP="00B23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61E251" w14:textId="77777777" w:rsidR="00B23904" w:rsidRDefault="00E6352E">
    <w:pPr>
      <w:pStyle w:val="Piedepgina"/>
    </w:pPr>
    <w:r w:rsidRPr="00B23904">
      <w:rPr>
        <w:noProof/>
        <w:lang w:eastAsia="es-ES"/>
      </w:rPr>
      <w:drawing>
        <wp:anchor distT="0" distB="0" distL="114300" distR="114300" simplePos="0" relativeHeight="251658240" behindDoc="0" locked="0" layoutInCell="1" allowOverlap="1" wp14:anchorId="2BCD99BA" wp14:editId="098F4F9D">
          <wp:simplePos x="0" y="0"/>
          <wp:positionH relativeFrom="margin">
            <wp:posOffset>5042535</wp:posOffset>
          </wp:positionH>
          <wp:positionV relativeFrom="page">
            <wp:posOffset>9768205</wp:posOffset>
          </wp:positionV>
          <wp:extent cx="564515" cy="564515"/>
          <wp:effectExtent l="0" t="0" r="6985" b="0"/>
          <wp:wrapSquare wrapText="bothSides"/>
          <wp:docPr id="9" name="Imagen 9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3904">
      <w:rPr>
        <w:noProof/>
        <w:lang w:eastAsia="es-ES"/>
      </w:rPr>
      <w:drawing>
        <wp:anchor distT="0" distB="0" distL="114300" distR="114300" simplePos="0" relativeHeight="251660288" behindDoc="0" locked="0" layoutInCell="1" allowOverlap="1" wp14:anchorId="59EDE1BF" wp14:editId="15FA4092">
          <wp:simplePos x="0" y="0"/>
          <wp:positionH relativeFrom="page">
            <wp:posOffset>4908550</wp:posOffset>
          </wp:positionH>
          <wp:positionV relativeFrom="page">
            <wp:posOffset>10131316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23904">
      <w:t xml:space="preserve">                                                                                               </w:t>
    </w:r>
  </w:p>
  <w:p w14:paraId="7634231A" w14:textId="77777777" w:rsidR="00B23904" w:rsidRDefault="00B2390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1FBD23" w14:textId="77777777" w:rsidR="001A1337" w:rsidRDefault="001A1337" w:rsidP="00B23904">
      <w:pPr>
        <w:spacing w:after="0" w:line="240" w:lineRule="auto"/>
      </w:pPr>
      <w:r>
        <w:separator/>
      </w:r>
    </w:p>
  </w:footnote>
  <w:footnote w:type="continuationSeparator" w:id="0">
    <w:p w14:paraId="329B9E27" w14:textId="77777777" w:rsidR="001A1337" w:rsidRDefault="001A1337" w:rsidP="00B23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704FD8"/>
    <w:multiLevelType w:val="hybridMultilevel"/>
    <w:tmpl w:val="9052465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C15D4B"/>
    <w:multiLevelType w:val="hybridMultilevel"/>
    <w:tmpl w:val="845AF47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4CF9"/>
    <w:rsid w:val="00013716"/>
    <w:rsid w:val="00023DCF"/>
    <w:rsid w:val="000406E0"/>
    <w:rsid w:val="00041A9B"/>
    <w:rsid w:val="0005096A"/>
    <w:rsid w:val="00080DB8"/>
    <w:rsid w:val="000914BC"/>
    <w:rsid w:val="00091800"/>
    <w:rsid w:val="00091CAB"/>
    <w:rsid w:val="00096FC5"/>
    <w:rsid w:val="000A1470"/>
    <w:rsid w:val="000A61D5"/>
    <w:rsid w:val="000A6DA1"/>
    <w:rsid w:val="000A73F2"/>
    <w:rsid w:val="000B54EB"/>
    <w:rsid w:val="000B7FEE"/>
    <w:rsid w:val="000C6A96"/>
    <w:rsid w:val="000D5779"/>
    <w:rsid w:val="000E0EF9"/>
    <w:rsid w:val="000E2779"/>
    <w:rsid w:val="000E54AF"/>
    <w:rsid w:val="00105F84"/>
    <w:rsid w:val="00106670"/>
    <w:rsid w:val="00115AD4"/>
    <w:rsid w:val="00127020"/>
    <w:rsid w:val="00147951"/>
    <w:rsid w:val="00153977"/>
    <w:rsid w:val="00154A3A"/>
    <w:rsid w:val="00157875"/>
    <w:rsid w:val="00165836"/>
    <w:rsid w:val="001672DE"/>
    <w:rsid w:val="00174469"/>
    <w:rsid w:val="0017461E"/>
    <w:rsid w:val="00174A49"/>
    <w:rsid w:val="00176684"/>
    <w:rsid w:val="00182F50"/>
    <w:rsid w:val="001858C7"/>
    <w:rsid w:val="001A1337"/>
    <w:rsid w:val="001A1634"/>
    <w:rsid w:val="001C29EB"/>
    <w:rsid w:val="001D0ECF"/>
    <w:rsid w:val="001D2608"/>
    <w:rsid w:val="001D6822"/>
    <w:rsid w:val="001E03C7"/>
    <w:rsid w:val="001E40F5"/>
    <w:rsid w:val="001E4729"/>
    <w:rsid w:val="001E721F"/>
    <w:rsid w:val="001F19FB"/>
    <w:rsid w:val="001F42E2"/>
    <w:rsid w:val="001F661B"/>
    <w:rsid w:val="002028E7"/>
    <w:rsid w:val="00216915"/>
    <w:rsid w:val="00221387"/>
    <w:rsid w:val="00224F8A"/>
    <w:rsid w:val="0022602B"/>
    <w:rsid w:val="002316B5"/>
    <w:rsid w:val="00235CC8"/>
    <w:rsid w:val="00250ED4"/>
    <w:rsid w:val="0025416A"/>
    <w:rsid w:val="002602B2"/>
    <w:rsid w:val="00261FEB"/>
    <w:rsid w:val="00277D55"/>
    <w:rsid w:val="0028454A"/>
    <w:rsid w:val="00292700"/>
    <w:rsid w:val="002940C5"/>
    <w:rsid w:val="002C11A5"/>
    <w:rsid w:val="002C6DAD"/>
    <w:rsid w:val="002D4CD6"/>
    <w:rsid w:val="002D68C6"/>
    <w:rsid w:val="002F1248"/>
    <w:rsid w:val="002F1D00"/>
    <w:rsid w:val="002F6216"/>
    <w:rsid w:val="00303A25"/>
    <w:rsid w:val="003049E8"/>
    <w:rsid w:val="00306813"/>
    <w:rsid w:val="00315DC2"/>
    <w:rsid w:val="00323960"/>
    <w:rsid w:val="00324271"/>
    <w:rsid w:val="00327901"/>
    <w:rsid w:val="00330F39"/>
    <w:rsid w:val="00333776"/>
    <w:rsid w:val="003570D9"/>
    <w:rsid w:val="00366452"/>
    <w:rsid w:val="0037164F"/>
    <w:rsid w:val="0037584B"/>
    <w:rsid w:val="00380FD2"/>
    <w:rsid w:val="00384596"/>
    <w:rsid w:val="003978F9"/>
    <w:rsid w:val="003C6411"/>
    <w:rsid w:val="003D16A2"/>
    <w:rsid w:val="003E035E"/>
    <w:rsid w:val="003E42B8"/>
    <w:rsid w:val="003E730F"/>
    <w:rsid w:val="004076FB"/>
    <w:rsid w:val="00411991"/>
    <w:rsid w:val="00416BF1"/>
    <w:rsid w:val="00423F72"/>
    <w:rsid w:val="00442388"/>
    <w:rsid w:val="004437E9"/>
    <w:rsid w:val="00447D53"/>
    <w:rsid w:val="00461409"/>
    <w:rsid w:val="004826D3"/>
    <w:rsid w:val="00487432"/>
    <w:rsid w:val="004947C4"/>
    <w:rsid w:val="00496277"/>
    <w:rsid w:val="0049782C"/>
    <w:rsid w:val="004A1970"/>
    <w:rsid w:val="004A2C9F"/>
    <w:rsid w:val="004A2DF6"/>
    <w:rsid w:val="004B1F09"/>
    <w:rsid w:val="004B4A4E"/>
    <w:rsid w:val="004C70A0"/>
    <w:rsid w:val="004D34CA"/>
    <w:rsid w:val="004D49C9"/>
    <w:rsid w:val="004D51B3"/>
    <w:rsid w:val="004E3AE2"/>
    <w:rsid w:val="004E3B9A"/>
    <w:rsid w:val="004E769F"/>
    <w:rsid w:val="004F0298"/>
    <w:rsid w:val="00503DE3"/>
    <w:rsid w:val="0050509D"/>
    <w:rsid w:val="00511A0F"/>
    <w:rsid w:val="005129E7"/>
    <w:rsid w:val="00525634"/>
    <w:rsid w:val="005261E5"/>
    <w:rsid w:val="00547433"/>
    <w:rsid w:val="00552416"/>
    <w:rsid w:val="00553510"/>
    <w:rsid w:val="00554DBF"/>
    <w:rsid w:val="00557A6D"/>
    <w:rsid w:val="0056328C"/>
    <w:rsid w:val="00564990"/>
    <w:rsid w:val="005719B4"/>
    <w:rsid w:val="00572EA0"/>
    <w:rsid w:val="005A6D84"/>
    <w:rsid w:val="005A7495"/>
    <w:rsid w:val="005D3280"/>
    <w:rsid w:val="005D3FA6"/>
    <w:rsid w:val="005D4C24"/>
    <w:rsid w:val="005D6BEA"/>
    <w:rsid w:val="005E0162"/>
    <w:rsid w:val="00604B44"/>
    <w:rsid w:val="00605E08"/>
    <w:rsid w:val="00622499"/>
    <w:rsid w:val="0063148F"/>
    <w:rsid w:val="006334CA"/>
    <w:rsid w:val="00635C1E"/>
    <w:rsid w:val="00643A25"/>
    <w:rsid w:val="00655CAF"/>
    <w:rsid w:val="00655CCD"/>
    <w:rsid w:val="00661207"/>
    <w:rsid w:val="00662187"/>
    <w:rsid w:val="006648CE"/>
    <w:rsid w:val="0066730E"/>
    <w:rsid w:val="00677FBD"/>
    <w:rsid w:val="00686B68"/>
    <w:rsid w:val="00691DCC"/>
    <w:rsid w:val="00693A7F"/>
    <w:rsid w:val="006A239C"/>
    <w:rsid w:val="006A2660"/>
    <w:rsid w:val="006C0C0F"/>
    <w:rsid w:val="006E30A4"/>
    <w:rsid w:val="006F0856"/>
    <w:rsid w:val="006F2B61"/>
    <w:rsid w:val="006F58EC"/>
    <w:rsid w:val="0070633F"/>
    <w:rsid w:val="007123E4"/>
    <w:rsid w:val="0072078D"/>
    <w:rsid w:val="007224D8"/>
    <w:rsid w:val="00735AEB"/>
    <w:rsid w:val="00740153"/>
    <w:rsid w:val="00751A74"/>
    <w:rsid w:val="0075593D"/>
    <w:rsid w:val="00766D09"/>
    <w:rsid w:val="0076740D"/>
    <w:rsid w:val="00770EDE"/>
    <w:rsid w:val="007830CA"/>
    <w:rsid w:val="00786425"/>
    <w:rsid w:val="00796298"/>
    <w:rsid w:val="007A3BC7"/>
    <w:rsid w:val="007B08B3"/>
    <w:rsid w:val="007B0C8C"/>
    <w:rsid w:val="007B3BAD"/>
    <w:rsid w:val="007B78BC"/>
    <w:rsid w:val="007C5712"/>
    <w:rsid w:val="007C7D80"/>
    <w:rsid w:val="007E7B80"/>
    <w:rsid w:val="007F2244"/>
    <w:rsid w:val="00802C28"/>
    <w:rsid w:val="00803181"/>
    <w:rsid w:val="00826284"/>
    <w:rsid w:val="00844262"/>
    <w:rsid w:val="00854FA7"/>
    <w:rsid w:val="008755D1"/>
    <w:rsid w:val="00887F4D"/>
    <w:rsid w:val="008B3E5F"/>
    <w:rsid w:val="008C0085"/>
    <w:rsid w:val="008C5474"/>
    <w:rsid w:val="008E7161"/>
    <w:rsid w:val="008F4668"/>
    <w:rsid w:val="008F528E"/>
    <w:rsid w:val="00900D0C"/>
    <w:rsid w:val="00902FE0"/>
    <w:rsid w:val="0091352E"/>
    <w:rsid w:val="00921BC5"/>
    <w:rsid w:val="00924622"/>
    <w:rsid w:val="009259AB"/>
    <w:rsid w:val="00942437"/>
    <w:rsid w:val="0095396C"/>
    <w:rsid w:val="0096236C"/>
    <w:rsid w:val="00965DC0"/>
    <w:rsid w:val="00965FA0"/>
    <w:rsid w:val="00966507"/>
    <w:rsid w:val="00970A89"/>
    <w:rsid w:val="00976D23"/>
    <w:rsid w:val="009A1354"/>
    <w:rsid w:val="009A5081"/>
    <w:rsid w:val="009B19B6"/>
    <w:rsid w:val="009B6E6B"/>
    <w:rsid w:val="009C201C"/>
    <w:rsid w:val="009F012F"/>
    <w:rsid w:val="009F49FD"/>
    <w:rsid w:val="00A05F28"/>
    <w:rsid w:val="00A162A9"/>
    <w:rsid w:val="00A30B6D"/>
    <w:rsid w:val="00A32A9A"/>
    <w:rsid w:val="00A35C2C"/>
    <w:rsid w:val="00A37C54"/>
    <w:rsid w:val="00A47766"/>
    <w:rsid w:val="00A545C6"/>
    <w:rsid w:val="00A54867"/>
    <w:rsid w:val="00A71DA8"/>
    <w:rsid w:val="00A8092B"/>
    <w:rsid w:val="00A92AB2"/>
    <w:rsid w:val="00A9568C"/>
    <w:rsid w:val="00AA2448"/>
    <w:rsid w:val="00AA7B4C"/>
    <w:rsid w:val="00AB0BC7"/>
    <w:rsid w:val="00AC178A"/>
    <w:rsid w:val="00AD3A4D"/>
    <w:rsid w:val="00AD4D46"/>
    <w:rsid w:val="00AE009F"/>
    <w:rsid w:val="00AE1846"/>
    <w:rsid w:val="00AE43F6"/>
    <w:rsid w:val="00AE56D6"/>
    <w:rsid w:val="00B108BD"/>
    <w:rsid w:val="00B23904"/>
    <w:rsid w:val="00B658BC"/>
    <w:rsid w:val="00B74307"/>
    <w:rsid w:val="00B8650D"/>
    <w:rsid w:val="00B92897"/>
    <w:rsid w:val="00BB050F"/>
    <w:rsid w:val="00BB2A7E"/>
    <w:rsid w:val="00BB429C"/>
    <w:rsid w:val="00BD2EF0"/>
    <w:rsid w:val="00BD324A"/>
    <w:rsid w:val="00BE351E"/>
    <w:rsid w:val="00BF1BA6"/>
    <w:rsid w:val="00BF5FB3"/>
    <w:rsid w:val="00C07665"/>
    <w:rsid w:val="00C22AF5"/>
    <w:rsid w:val="00C25D3B"/>
    <w:rsid w:val="00C27BD0"/>
    <w:rsid w:val="00C3192E"/>
    <w:rsid w:val="00C321F5"/>
    <w:rsid w:val="00C33604"/>
    <w:rsid w:val="00C36D00"/>
    <w:rsid w:val="00C42535"/>
    <w:rsid w:val="00C4487C"/>
    <w:rsid w:val="00C47FFA"/>
    <w:rsid w:val="00C5111A"/>
    <w:rsid w:val="00C64D01"/>
    <w:rsid w:val="00C66FD2"/>
    <w:rsid w:val="00C767DD"/>
    <w:rsid w:val="00C814AB"/>
    <w:rsid w:val="00C81CCD"/>
    <w:rsid w:val="00C9690D"/>
    <w:rsid w:val="00CA4D3B"/>
    <w:rsid w:val="00CA5E59"/>
    <w:rsid w:val="00CA75E0"/>
    <w:rsid w:val="00CC41AD"/>
    <w:rsid w:val="00CC4FDD"/>
    <w:rsid w:val="00CE4CA6"/>
    <w:rsid w:val="00CE5D9A"/>
    <w:rsid w:val="00CE693E"/>
    <w:rsid w:val="00CF4B5D"/>
    <w:rsid w:val="00CF4CF9"/>
    <w:rsid w:val="00D007F5"/>
    <w:rsid w:val="00D023E4"/>
    <w:rsid w:val="00D122D3"/>
    <w:rsid w:val="00D17389"/>
    <w:rsid w:val="00D223B3"/>
    <w:rsid w:val="00D23234"/>
    <w:rsid w:val="00D275FD"/>
    <w:rsid w:val="00D468F6"/>
    <w:rsid w:val="00D70504"/>
    <w:rsid w:val="00D76A0E"/>
    <w:rsid w:val="00D82197"/>
    <w:rsid w:val="00D82B3E"/>
    <w:rsid w:val="00D847D4"/>
    <w:rsid w:val="00D85125"/>
    <w:rsid w:val="00D86FFB"/>
    <w:rsid w:val="00DA0331"/>
    <w:rsid w:val="00DA5798"/>
    <w:rsid w:val="00DA72A3"/>
    <w:rsid w:val="00DE1F4F"/>
    <w:rsid w:val="00DF019D"/>
    <w:rsid w:val="00DF0C0F"/>
    <w:rsid w:val="00DF1539"/>
    <w:rsid w:val="00DF79B1"/>
    <w:rsid w:val="00E00534"/>
    <w:rsid w:val="00E02E81"/>
    <w:rsid w:val="00E05643"/>
    <w:rsid w:val="00E07A77"/>
    <w:rsid w:val="00E159FC"/>
    <w:rsid w:val="00E24F35"/>
    <w:rsid w:val="00E31FD0"/>
    <w:rsid w:val="00E47942"/>
    <w:rsid w:val="00E47BE0"/>
    <w:rsid w:val="00E50FEE"/>
    <w:rsid w:val="00E51A83"/>
    <w:rsid w:val="00E54D0F"/>
    <w:rsid w:val="00E6352E"/>
    <w:rsid w:val="00E672A8"/>
    <w:rsid w:val="00E719F1"/>
    <w:rsid w:val="00E75A62"/>
    <w:rsid w:val="00E843FA"/>
    <w:rsid w:val="00E84AFA"/>
    <w:rsid w:val="00E91510"/>
    <w:rsid w:val="00E93622"/>
    <w:rsid w:val="00E94EF5"/>
    <w:rsid w:val="00EA45D4"/>
    <w:rsid w:val="00EA6C6E"/>
    <w:rsid w:val="00EA70BA"/>
    <w:rsid w:val="00EB5DEC"/>
    <w:rsid w:val="00EC2198"/>
    <w:rsid w:val="00EC3AEA"/>
    <w:rsid w:val="00ED26F7"/>
    <w:rsid w:val="00EF0015"/>
    <w:rsid w:val="00EF1ECA"/>
    <w:rsid w:val="00F02920"/>
    <w:rsid w:val="00F10E99"/>
    <w:rsid w:val="00F13F34"/>
    <w:rsid w:val="00F17906"/>
    <w:rsid w:val="00F2601F"/>
    <w:rsid w:val="00F27008"/>
    <w:rsid w:val="00F27A50"/>
    <w:rsid w:val="00F3592F"/>
    <w:rsid w:val="00F42195"/>
    <w:rsid w:val="00F63958"/>
    <w:rsid w:val="00F7410A"/>
    <w:rsid w:val="00F86580"/>
    <w:rsid w:val="00F91130"/>
    <w:rsid w:val="00FA008F"/>
    <w:rsid w:val="00FA481D"/>
    <w:rsid w:val="00FB280E"/>
    <w:rsid w:val="00FB7937"/>
    <w:rsid w:val="00FB7C17"/>
    <w:rsid w:val="00FD4B08"/>
    <w:rsid w:val="00FD50A7"/>
    <w:rsid w:val="00FD7701"/>
    <w:rsid w:val="00FF3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5A8D0753"/>
  <w15:chartTrackingRefBased/>
  <w15:docId w15:val="{84037369-E5C4-40BB-B580-B9F1465CD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3904"/>
  </w:style>
  <w:style w:type="paragraph" w:styleId="Piedepgina">
    <w:name w:val="footer"/>
    <w:basedOn w:val="Normal"/>
    <w:link w:val="PiedepginaCar"/>
    <w:uiPriority w:val="99"/>
    <w:unhideWhenUsed/>
    <w:rsid w:val="00B2390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3904"/>
  </w:style>
  <w:style w:type="paragraph" w:styleId="Textodeglobo">
    <w:name w:val="Balloon Text"/>
    <w:basedOn w:val="Normal"/>
    <w:link w:val="TextodegloboCar"/>
    <w:uiPriority w:val="99"/>
    <w:semiHidden/>
    <w:unhideWhenUsed/>
    <w:rsid w:val="00511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11A0F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9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85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hyperlink" Target="https://www.mediaset.es/comunicacion/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0BDAE-654D-4BE8-9DBF-353C7B76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469</Words>
  <Characters>2585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Madrigal López</dc:creator>
  <cp:keywords/>
  <dc:description/>
  <cp:lastModifiedBy>Susana Sanchez Maeztu</cp:lastModifiedBy>
  <cp:revision>4</cp:revision>
  <cp:lastPrinted>2020-01-10T11:52:00Z</cp:lastPrinted>
  <dcterms:created xsi:type="dcterms:W3CDTF">2021-06-01T12:08:00Z</dcterms:created>
  <dcterms:modified xsi:type="dcterms:W3CDTF">2021-06-04T07:25:00Z</dcterms:modified>
</cp:coreProperties>
</file>