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781B" w14:textId="1A7F04A5" w:rsidR="005416AC" w:rsidRDefault="005416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9713171">
            <wp:simplePos x="0" y="0"/>
            <wp:positionH relativeFrom="margin">
              <wp:posOffset>3269615</wp:posOffset>
            </wp:positionH>
            <wp:positionV relativeFrom="margin">
              <wp:posOffset>-430530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FEB36" w14:textId="77777777" w:rsidR="005416AC" w:rsidRDefault="005416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E4DE3E2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715A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256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A2C15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40EDBE75" w:rsidR="007B0B4E" w:rsidRPr="00D91684" w:rsidRDefault="00FA2C15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Mediaset España </w:t>
      </w:r>
      <w:r w:rsid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inicia</w:t>
      </w:r>
      <w:r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la producción de </w:t>
      </w:r>
      <w:r w:rsidR="00F30284"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r w:rsidR="0091256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La Última Tentación</w:t>
      </w:r>
      <w:r w:rsidR="00F30284"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  <w:r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, </w:t>
      </w:r>
      <w:r w:rsidR="00D91684"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primera secuela</w:t>
      </w:r>
      <w:r w:rsidR="00845F89"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de ‘La Isla de las Tentaciones’ </w:t>
      </w:r>
      <w:r w:rsidR="00C32CB1" w:rsidRPr="00D9168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 nivel internacional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1130AE9B" w:rsidR="00FD4FD8" w:rsidRDefault="00082F9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F817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nuevo formato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desarrollado</w:t>
      </w:r>
      <w:r w:rsidR="00F817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colaboración con Cuarzo </w:t>
      </w:r>
      <w:r w:rsidR="008213D5">
        <w:rPr>
          <w:rFonts w:ascii="Arial" w:eastAsia="Times New Roman" w:hAnsi="Arial" w:cs="Arial"/>
          <w:b/>
          <w:sz w:val="24"/>
          <w:szCs w:val="24"/>
          <w:lang w:eastAsia="es-ES"/>
        </w:rPr>
        <w:t>Producciones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B0619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proofErr w:type="spellStart"/>
      <w:r w:rsidR="009B0619">
        <w:rPr>
          <w:rFonts w:ascii="Arial" w:eastAsia="Times New Roman" w:hAnsi="Arial" w:cs="Arial"/>
          <w:b/>
          <w:sz w:val="24"/>
          <w:szCs w:val="24"/>
          <w:lang w:eastAsia="es-ES"/>
        </w:rPr>
        <w:t>Banijay</w:t>
      </w:r>
      <w:proofErr w:type="spellEnd"/>
      <w:r w:rsidR="009B06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Iberia)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reunirá a </w:t>
      </w:r>
      <w:r w:rsidR="00F817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varios de los protagonistas de las tres primeras ediciones del </w:t>
      </w:r>
      <w:proofErr w:type="spellStart"/>
      <w:r w:rsidR="00F817BD" w:rsidRPr="00F817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 w:rsidR="00F817BD" w:rsidRPr="00F817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sus parejas actuales para poner a prueba sus relaciones</w:t>
      </w:r>
      <w:r w:rsidR="008213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8213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sometiéndose a </w:t>
      </w:r>
      <w:r w:rsidR="007D4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</w:t>
      </w:r>
      <w:r w:rsidR="008213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dinámica </w:t>
      </w:r>
      <w:r w:rsidR="00C02448">
        <w:rPr>
          <w:rFonts w:ascii="Arial" w:eastAsia="Times New Roman" w:hAnsi="Arial" w:cs="Arial"/>
          <w:b/>
          <w:sz w:val="24"/>
          <w:szCs w:val="24"/>
          <w:lang w:eastAsia="es-ES"/>
        </w:rPr>
        <w:t>renovada</w:t>
      </w:r>
      <w:r w:rsidR="00E8460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4E09F21" w14:textId="4845A994" w:rsidR="007D4A80" w:rsidRDefault="007D4A8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875E85" w14:textId="4B01EA6F" w:rsidR="007D4A80" w:rsidRDefault="007D4A8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será la conductora </w:t>
      </w:r>
      <w:r w:rsidR="00A677C0">
        <w:rPr>
          <w:rFonts w:ascii="Arial" w:eastAsia="Times New Roman" w:hAnsi="Arial" w:cs="Arial"/>
          <w:b/>
          <w:sz w:val="24"/>
          <w:szCs w:val="24"/>
          <w:lang w:eastAsia="es-ES"/>
        </w:rPr>
        <w:t>de esta nueva versión del formato, que se grabará este verano en República Dominicana</w:t>
      </w:r>
      <w:r w:rsidR="00812E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12E90" w:rsidRPr="00A81271">
        <w:rPr>
          <w:rFonts w:ascii="Arial" w:eastAsia="Times New Roman" w:hAnsi="Arial" w:cs="Arial"/>
          <w:b/>
          <w:sz w:val="24"/>
          <w:szCs w:val="24"/>
          <w:lang w:eastAsia="es-ES"/>
        </w:rPr>
        <w:t>junto a la cuarta edición de ‘La Isla de las Tentaciones’</w:t>
      </w:r>
      <w:r w:rsidR="00A677C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239FEB23" w14:textId="2A4302C5" w:rsidR="00F72C03" w:rsidRDefault="008213D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Las experiencias vividas en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ya míticas Villa Playa y Villa Montaña 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>supus</w:t>
      </w:r>
      <w:r w:rsidR="00CC7F4B">
        <w:rPr>
          <w:rFonts w:ascii="Arial" w:eastAsia="Times New Roman" w:hAnsi="Arial" w:cs="Arial"/>
          <w:bCs/>
          <w:sz w:val="24"/>
          <w:szCs w:val="24"/>
          <w:lang w:eastAsia="es-ES"/>
        </w:rPr>
        <w:t>ieron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antes y un después en sus </w:t>
      </w:r>
      <w:r w:rsidR="00C02448">
        <w:rPr>
          <w:rFonts w:ascii="Arial" w:eastAsia="Times New Roman" w:hAnsi="Arial" w:cs="Arial"/>
          <w:bCs/>
          <w:sz w:val="24"/>
          <w:szCs w:val="24"/>
          <w:lang w:eastAsia="es-ES"/>
        </w:rPr>
        <w:t>vidas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B0619">
        <w:rPr>
          <w:rFonts w:ascii="Arial" w:eastAsia="Times New Roman" w:hAnsi="Arial" w:cs="Arial"/>
          <w:bCs/>
          <w:sz w:val="24"/>
          <w:szCs w:val="24"/>
          <w:lang w:eastAsia="es-ES"/>
        </w:rPr>
        <w:t>Unos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logr</w:t>
      </w:r>
      <w:r w:rsidR="009C5522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disipar 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>las dudas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reforz</w:t>
      </w:r>
      <w:r w:rsidR="009C55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 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vínculos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dar un paso adelante en su</w:t>
      </w:r>
      <w:r w:rsidR="00CC7F4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compromiso</w:t>
      </w:r>
      <w:r w:rsidR="00CC7F4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B0619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tros</w:t>
      </w:r>
      <w:r w:rsidR="009B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decidieron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separar sus caminos </w:t>
      </w:r>
      <w:r w:rsidR="009B0619">
        <w:rPr>
          <w:rFonts w:ascii="Arial" w:eastAsia="Times New Roman" w:hAnsi="Arial" w:cs="Arial"/>
          <w:bCs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abrirse a nuevas aventuras amorosas</w:t>
      </w:r>
      <w:r w:rsidR="00F064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aunque tiempo después, algunos de ellos recapacitaron y decidieron </w:t>
      </w:r>
      <w:r w:rsidR="007C24D9">
        <w:rPr>
          <w:rFonts w:ascii="Arial" w:eastAsia="Times New Roman" w:hAnsi="Arial" w:cs="Arial"/>
          <w:bCs/>
          <w:sz w:val="24"/>
          <w:szCs w:val="24"/>
          <w:lang w:eastAsia="es-ES"/>
        </w:rPr>
        <w:t>recuperar el amor perdido.</w:t>
      </w:r>
      <w:r w:rsidR="00C024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2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Varios de los </w:t>
      </w:r>
      <w:r w:rsidR="00794F0D">
        <w:rPr>
          <w:rFonts w:ascii="Arial" w:eastAsia="Times New Roman" w:hAnsi="Arial" w:cs="Arial"/>
          <w:b/>
          <w:sz w:val="24"/>
          <w:szCs w:val="24"/>
          <w:lang w:eastAsia="es-ES"/>
        </w:rPr>
        <w:t>participantes más destacados</w:t>
      </w:r>
      <w:r w:rsidR="00082F97" w:rsidRPr="00CC7F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CC7F4B">
        <w:rPr>
          <w:rFonts w:ascii="Arial" w:eastAsia="Times New Roman" w:hAnsi="Arial" w:cs="Arial"/>
          <w:b/>
          <w:sz w:val="24"/>
          <w:szCs w:val="24"/>
          <w:lang w:eastAsia="es-ES"/>
        </w:rPr>
        <w:t>las tres ediciones de ‘La Isla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54B59" w:rsidRPr="00C54B59">
        <w:rPr>
          <w:rFonts w:ascii="Arial" w:eastAsia="Times New Roman" w:hAnsi="Arial" w:cs="Arial"/>
          <w:b/>
          <w:sz w:val="24"/>
          <w:szCs w:val="24"/>
          <w:lang w:eastAsia="es-ES"/>
        </w:rPr>
        <w:t>emitidas hasta el momento</w:t>
      </w:r>
      <w:r w:rsidR="00C54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7F4B" w:rsidRPr="00F72C03">
        <w:rPr>
          <w:rFonts w:ascii="Arial" w:eastAsia="Times New Roman" w:hAnsi="Arial" w:cs="Arial"/>
          <w:b/>
          <w:sz w:val="24"/>
          <w:szCs w:val="24"/>
          <w:lang w:eastAsia="es-ES"/>
        </w:rPr>
        <w:t>y sus</w:t>
      </w:r>
      <w:r w:rsidR="00CC7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7F4B" w:rsidRPr="007C24D9">
        <w:rPr>
          <w:rFonts w:ascii="Arial" w:eastAsia="Times New Roman" w:hAnsi="Arial" w:cs="Arial"/>
          <w:b/>
          <w:sz w:val="24"/>
          <w:szCs w:val="24"/>
          <w:lang w:eastAsia="es-ES"/>
        </w:rPr>
        <w:t>actuales parejas</w:t>
      </w:r>
      <w:r w:rsidR="00CC7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9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protagonizarán </w:t>
      </w:r>
      <w:r w:rsidR="00CC7F4B" w:rsidRPr="007C24D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12568">
        <w:rPr>
          <w:rFonts w:ascii="Arial" w:eastAsia="Times New Roman" w:hAnsi="Arial" w:cs="Arial"/>
          <w:b/>
          <w:sz w:val="24"/>
          <w:szCs w:val="24"/>
          <w:lang w:eastAsia="es-ES"/>
        </w:rPr>
        <w:t>La Última Tentación’</w:t>
      </w:r>
      <w:r w:rsidR="00CC7F4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C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4197" w:rsidRPr="00E34197">
        <w:rPr>
          <w:rFonts w:ascii="Arial" w:eastAsia="Times New Roman" w:hAnsi="Arial" w:cs="Arial"/>
          <w:b/>
          <w:sz w:val="24"/>
          <w:szCs w:val="24"/>
          <w:lang w:eastAsia="es-ES"/>
        </w:rPr>
        <w:t>primera secuela del</w:t>
      </w:r>
      <w:r w:rsidR="007C24D9" w:rsidRPr="009B06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formato</w:t>
      </w:r>
      <w:r w:rsidR="007C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2CB1">
        <w:rPr>
          <w:rFonts w:ascii="Arial" w:eastAsia="Times New Roman" w:hAnsi="Arial" w:cs="Arial"/>
          <w:b/>
          <w:sz w:val="24"/>
          <w:szCs w:val="24"/>
          <w:lang w:eastAsia="es-ES"/>
        </w:rPr>
        <w:t>a nivel internacional</w:t>
      </w:r>
      <w:r w:rsidR="00F72C03" w:rsidRPr="00575F8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8A7B590" w14:textId="77777777" w:rsidR="00F72C03" w:rsidRDefault="00F72C0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ADCDB2" w14:textId="557F9261" w:rsidR="00947EC5" w:rsidRDefault="007C24D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2C03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F72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colaboración con </w:t>
      </w:r>
      <w:r w:rsidRPr="00F72C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Cuarzo Producciones </w:t>
      </w:r>
      <w:r w:rsidR="009B0619" w:rsidRPr="00F72C03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proofErr w:type="spellStart"/>
      <w:r w:rsidR="009B0619" w:rsidRPr="00F72C03">
        <w:rPr>
          <w:rFonts w:ascii="Arial" w:eastAsia="Times New Roman" w:hAnsi="Arial" w:cs="Arial"/>
          <w:b/>
          <w:sz w:val="24"/>
          <w:szCs w:val="24"/>
          <w:lang w:eastAsia="es-ES"/>
        </w:rPr>
        <w:t>Banijay</w:t>
      </w:r>
      <w:proofErr w:type="spellEnd"/>
      <w:r w:rsidR="009B0619" w:rsidRPr="00F72C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Iberia)</w:t>
      </w:r>
      <w:r w:rsidR="00F72C03" w:rsidRPr="00F72C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72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puesto </w:t>
      </w:r>
      <w:r w:rsidR="00F72C03" w:rsidRPr="00575F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marcha la producción de </w:t>
      </w:r>
      <w:r w:rsidR="00575F88" w:rsidRPr="00575F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nueva versión del </w:t>
      </w:r>
      <w:r w:rsidR="007D4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exitoso </w:t>
      </w:r>
      <w:proofErr w:type="spellStart"/>
      <w:r w:rsidR="00575F88" w:rsidRPr="00575F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 w:rsidR="00575F88" w:rsidRPr="00575F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show</w:t>
      </w:r>
      <w:r w:rsidR="00FC0C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75F88">
        <w:rPr>
          <w:rFonts w:ascii="Arial" w:eastAsia="Times New Roman" w:hAnsi="Arial" w:cs="Arial"/>
          <w:bCs/>
          <w:sz w:val="24"/>
          <w:szCs w:val="24"/>
          <w:lang w:eastAsia="es-ES"/>
        </w:rPr>
        <w:t>que cerró el pasado mes de marzo su tercera edición como la más vista del formato en nuestro país y como el programa más seguido por los jóvenes en los últimos 20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57C958" w14:textId="38D4EDD5" w:rsidR="00F064EC" w:rsidRDefault="00F064E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B4E962" w14:textId="7DCCAD85" w:rsidR="00FC0C2E" w:rsidRDefault="00FC0C2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B0F89">
        <w:rPr>
          <w:rFonts w:ascii="Arial" w:eastAsia="Times New Roman" w:hAnsi="Arial" w:cs="Arial"/>
          <w:bCs/>
          <w:sz w:val="24"/>
          <w:szCs w:val="24"/>
          <w:lang w:eastAsia="es-ES"/>
        </w:rPr>
        <w:t>‘La Última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94F0D">
        <w:rPr>
          <w:rFonts w:ascii="Arial" w:eastAsia="Times New Roman" w:hAnsi="Arial" w:cs="Arial"/>
          <w:bCs/>
          <w:sz w:val="24"/>
          <w:szCs w:val="24"/>
          <w:lang w:eastAsia="es-ES"/>
        </w:rPr>
        <w:t>los participantes</w:t>
      </w:r>
      <w:r w:rsidR="00C54B59">
        <w:rPr>
          <w:rFonts w:ascii="Arial" w:eastAsia="Times New Roman" w:hAnsi="Arial" w:cs="Arial"/>
          <w:bCs/>
          <w:sz w:val="24"/>
          <w:szCs w:val="24"/>
          <w:lang w:eastAsia="es-ES"/>
        </w:rPr>
        <w:t>, muy conocid</w:t>
      </w:r>
      <w:r w:rsidR="00794F0D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C54B59">
        <w:rPr>
          <w:rFonts w:ascii="Arial" w:eastAsia="Times New Roman" w:hAnsi="Arial" w:cs="Arial"/>
          <w:bCs/>
          <w:sz w:val="24"/>
          <w:szCs w:val="24"/>
          <w:lang w:eastAsia="es-ES"/>
        </w:rPr>
        <w:t>s por la legión de seguidores de ‘La Isla de las Tentaciones’,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mostrarán </w:t>
      </w:r>
      <w:r w:rsidRPr="00C54B59">
        <w:rPr>
          <w:rFonts w:ascii="Arial" w:eastAsia="Times New Roman" w:hAnsi="Arial" w:cs="Arial"/>
          <w:b/>
          <w:sz w:val="24"/>
          <w:szCs w:val="24"/>
          <w:lang w:eastAsia="es-ES"/>
        </w:rPr>
        <w:t>en qué punto se encuentran sus relaciones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54B59" w:rsidRPr="00C54B59">
        <w:rPr>
          <w:rFonts w:ascii="Arial" w:eastAsia="Times New Roman" w:hAnsi="Arial" w:cs="Arial"/>
          <w:b/>
          <w:sz w:val="24"/>
          <w:szCs w:val="24"/>
          <w:lang w:eastAsia="es-ES"/>
        </w:rPr>
        <w:t>actuales</w:t>
      </w:r>
      <w:r w:rsidR="00C54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pondrán a prueba la fortaleza y la solidez de su amor sometiéndose a una </w:t>
      </w:r>
      <w:r w:rsidR="00C54B59" w:rsidRPr="00C54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dinámica que contará con </w:t>
      </w:r>
      <w:r w:rsidR="00D00FF7">
        <w:rPr>
          <w:rFonts w:ascii="Arial" w:eastAsia="Times New Roman" w:hAnsi="Arial" w:cs="Arial"/>
          <w:b/>
          <w:sz w:val="24"/>
          <w:szCs w:val="24"/>
          <w:lang w:eastAsia="es-ES"/>
        </w:rPr>
        <w:t>aspectos novedosos</w:t>
      </w:r>
      <w:r w:rsidR="00C54B59">
        <w:rPr>
          <w:rFonts w:ascii="Arial" w:eastAsia="Times New Roman" w:hAnsi="Arial" w:cs="Arial"/>
          <w:bCs/>
          <w:sz w:val="24"/>
          <w:szCs w:val="24"/>
          <w:lang w:eastAsia="es-ES"/>
        </w:rPr>
        <w:t>. ¿Fue acertada la decisión que tomaron en las hogueras finales? ¿Están convencidos de que su pareja actual es la definitiva? ¿</w:t>
      </w:r>
      <w:r w:rsidR="002B5D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volverán a caer </w:t>
      </w:r>
      <w:r w:rsidR="00C54B59">
        <w:rPr>
          <w:rFonts w:ascii="Arial" w:eastAsia="Times New Roman" w:hAnsi="Arial" w:cs="Arial"/>
          <w:bCs/>
          <w:sz w:val="24"/>
          <w:szCs w:val="24"/>
          <w:lang w:eastAsia="es-ES"/>
        </w:rPr>
        <w:t>en la tentación?</w:t>
      </w:r>
    </w:p>
    <w:p w14:paraId="164038EF" w14:textId="77777777" w:rsidR="00FC0C2E" w:rsidRDefault="00FC0C2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9C4F71" w14:textId="4BD2786F" w:rsidR="00FC0C2E" w:rsidRDefault="00FC0C2E" w:rsidP="00FC0C2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Tras conducir las dos últimas </w:t>
      </w:r>
      <w:r w:rsidR="00A81271">
        <w:rPr>
          <w:rFonts w:ascii="Arial" w:eastAsia="Times New Roman" w:hAnsi="Arial" w:cs="Arial"/>
          <w:bCs/>
          <w:sz w:val="24"/>
          <w:szCs w:val="24"/>
          <w:lang w:eastAsia="es-ES"/>
        </w:rPr>
        <w:t>entregas</w:t>
      </w:r>
      <w:r w:rsidR="002B5D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‘La Isla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B3A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AB3A0C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situará al frente </w:t>
      </w:r>
      <w:r w:rsidR="00CB0F89">
        <w:rPr>
          <w:rFonts w:ascii="Arial" w:eastAsia="Times New Roman" w:hAnsi="Arial" w:cs="Arial"/>
          <w:bCs/>
          <w:sz w:val="24"/>
          <w:szCs w:val="24"/>
          <w:lang w:eastAsia="es-ES"/>
        </w:rPr>
        <w:t>de esta secuela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C54B59">
        <w:rPr>
          <w:rFonts w:ascii="Arial" w:eastAsia="Times New Roman" w:hAnsi="Arial" w:cs="Arial"/>
          <w:b/>
          <w:sz w:val="24"/>
          <w:szCs w:val="24"/>
          <w:lang w:eastAsia="es-ES"/>
        </w:rPr>
        <w:t>se grabará este verano en República Dominicana</w:t>
      </w:r>
      <w:r w:rsidR="00812E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12E90" w:rsidRPr="00A81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junto a la cuarta </w:t>
      </w:r>
      <w:r w:rsidR="00A81271" w:rsidRPr="00A81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edición </w:t>
      </w:r>
      <w:r w:rsidR="00812E90" w:rsidRPr="00A81271">
        <w:rPr>
          <w:rFonts w:ascii="Arial" w:eastAsia="Times New Roman" w:hAnsi="Arial" w:cs="Arial"/>
          <w:b/>
          <w:sz w:val="24"/>
          <w:szCs w:val="24"/>
          <w:lang w:eastAsia="es-ES"/>
        </w:rPr>
        <w:t>del formato original</w:t>
      </w:r>
      <w:r w:rsidR="00812E9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148299" w14:textId="0CE31462" w:rsidR="008213D5" w:rsidRDefault="008213D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919D2F" w14:textId="2475A2B5" w:rsidR="008213D5" w:rsidRDefault="00F8539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‘La Isla de las Tentaciones 3’</w:t>
      </w:r>
      <w:r w:rsidR="008435E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edición más vista del formato,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arrasó con un </w:t>
      </w:r>
      <w:r w:rsidR="008435E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26,3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% de </w:t>
      </w:r>
      <w:r w:rsidRPr="008435E4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share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8435E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3,1M de espectadores</w:t>
      </w:r>
    </w:p>
    <w:p w14:paraId="7820E1EC" w14:textId="77777777" w:rsidR="009B0619" w:rsidRPr="009B0619" w:rsidRDefault="009B0619" w:rsidP="009B06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4C0755" w14:textId="6AC4B0EC" w:rsidR="008213D5" w:rsidRDefault="009B0619" w:rsidP="009B06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B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</w:t>
      </w:r>
      <w:r w:rsidRPr="008435E4">
        <w:rPr>
          <w:rFonts w:ascii="Arial" w:eastAsia="Times New Roman" w:hAnsi="Arial" w:cs="Arial"/>
          <w:bCs/>
          <w:sz w:val="24"/>
          <w:szCs w:val="24"/>
          <w:lang w:eastAsia="es-ES"/>
        </w:rPr>
        <w:t>del 26,3%</w:t>
      </w:r>
      <w:r w:rsidR="00843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</w:t>
      </w:r>
      <w:r w:rsidRPr="009B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843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35E4" w:rsidRPr="008435E4">
        <w:rPr>
          <w:rFonts w:ascii="Arial" w:eastAsia="Times New Roman" w:hAnsi="Arial" w:cs="Arial"/>
          <w:b/>
          <w:sz w:val="24"/>
          <w:szCs w:val="24"/>
          <w:lang w:eastAsia="es-ES"/>
        </w:rPr>
        <w:t>3.114.000</w:t>
      </w:r>
      <w:r w:rsidRPr="008435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Pr="009B061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D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‘La Isla de las Tentaciones 3’, adaptación española del formato de éxito internacional ‘</w:t>
      </w:r>
      <w:proofErr w:type="spellStart"/>
      <w:r w:rsidR="002B5DB0">
        <w:rPr>
          <w:rFonts w:ascii="Arial" w:eastAsia="Times New Roman" w:hAnsi="Arial" w:cs="Arial"/>
          <w:bCs/>
          <w:sz w:val="24"/>
          <w:szCs w:val="24"/>
          <w:lang w:eastAsia="es-ES"/>
        </w:rPr>
        <w:t>Temptation</w:t>
      </w:r>
      <w:proofErr w:type="spellEnd"/>
      <w:r w:rsidR="002B5D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Island’, refrendó y superó el éxito de las dos primeras ediciones, situándose como </w:t>
      </w:r>
      <w:r w:rsidR="002B5DB0" w:rsidRPr="00F853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más vista y con mejor </w:t>
      </w:r>
      <w:r w:rsidR="002B5DB0" w:rsidRPr="00F853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B5DB0" w:rsidRPr="00F853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formato</w:t>
      </w:r>
      <w:r w:rsidR="002B5D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nuestro país. </w:t>
      </w:r>
      <w:r w:rsidR="00F853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con un </w:t>
      </w:r>
      <w:r w:rsidR="00F8539B" w:rsidRPr="008435E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435E4">
        <w:rPr>
          <w:rFonts w:ascii="Arial" w:eastAsia="Times New Roman" w:hAnsi="Arial" w:cs="Arial"/>
          <w:b/>
          <w:sz w:val="24"/>
          <w:szCs w:val="24"/>
          <w:lang w:eastAsia="es-ES"/>
        </w:rPr>
        <w:t>1,8</w:t>
      </w:r>
      <w:r w:rsidR="00F8539B" w:rsidRPr="00C02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entre los </w:t>
      </w:r>
      <w:r w:rsidRPr="00C02448">
        <w:rPr>
          <w:rFonts w:ascii="Arial" w:eastAsia="Times New Roman" w:hAnsi="Arial" w:cs="Arial"/>
          <w:b/>
          <w:sz w:val="24"/>
          <w:szCs w:val="24"/>
          <w:lang w:eastAsia="es-ES"/>
        </w:rPr>
        <w:t>jóvenes de 16 a 34 años</w:t>
      </w:r>
      <w:r w:rsidRPr="009B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</w:t>
      </w:r>
      <w:r w:rsidR="00F8539B">
        <w:rPr>
          <w:rFonts w:ascii="Arial" w:eastAsia="Times New Roman" w:hAnsi="Arial" w:cs="Arial"/>
          <w:bCs/>
          <w:sz w:val="24"/>
          <w:szCs w:val="24"/>
          <w:lang w:eastAsia="es-ES"/>
        </w:rPr>
        <w:t>uó</w:t>
      </w:r>
      <w:r w:rsidRPr="009B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53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el programa de entretenimiento </w:t>
      </w:r>
      <w:r w:rsidRPr="009B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visto por este </w:t>
      </w:r>
      <w:r w:rsidRPr="00C0244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9B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‘Gran Hermano 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984BC35" w14:textId="77777777" w:rsidR="008213D5" w:rsidRPr="008213D5" w:rsidRDefault="008213D5" w:rsidP="008213D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2A9332" w14:textId="317D1F04" w:rsidR="00720197" w:rsidRDefault="00F8539B" w:rsidP="008213D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Pr="00F853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absoluto de su franja, con </w:t>
      </w:r>
      <w:r w:rsidR="008435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</w:t>
      </w:r>
      <w:r w:rsidR="008213D5" w:rsidRPr="00F853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213D5" w:rsidRPr="008435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435E4" w:rsidRPr="008435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213D5" w:rsidRPr="00F853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Antena 3</w:t>
      </w:r>
      <w:r w:rsidR="008213D5" w:rsidRPr="008213D5">
        <w:rPr>
          <w:rFonts w:ascii="Arial" w:eastAsia="Times New Roman" w:hAnsi="Arial" w:cs="Arial"/>
          <w:sz w:val="24"/>
          <w:szCs w:val="24"/>
          <w:lang w:eastAsia="es-ES"/>
        </w:rPr>
        <w:t>, que promedi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8213D5" w:rsidRPr="008213D5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8435E4">
        <w:rPr>
          <w:rFonts w:ascii="Arial" w:eastAsia="Times New Roman" w:hAnsi="Arial" w:cs="Arial"/>
          <w:sz w:val="24"/>
          <w:szCs w:val="24"/>
          <w:lang w:eastAsia="es-ES"/>
        </w:rPr>
        <w:t>9,1</w:t>
      </w:r>
      <w:r w:rsidR="008213D5" w:rsidRPr="008213D5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creció en el perfil del público más valorado por los anunciantes con un </w:t>
      </w:r>
      <w:r w:rsidR="008213D5" w:rsidRPr="008435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33,</w:t>
      </w:r>
      <w:r w:rsidR="008435E4" w:rsidRPr="008435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213D5" w:rsidRPr="00F853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="008213D5" w:rsidRPr="00F8539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8213D5" w:rsidRPr="00F853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8213D5" w:rsidRPr="008213D5">
        <w:rPr>
          <w:rFonts w:ascii="Arial" w:eastAsia="Times New Roman" w:hAnsi="Arial" w:cs="Arial"/>
          <w:sz w:val="24"/>
          <w:szCs w:val="24"/>
          <w:lang w:eastAsia="es-ES"/>
        </w:rPr>
        <w:t xml:space="preserve"> frente al </w:t>
      </w:r>
      <w:r w:rsidR="008213D5" w:rsidRPr="008435E4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8435E4" w:rsidRPr="008435E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213D5" w:rsidRPr="008213D5">
        <w:rPr>
          <w:rFonts w:ascii="Arial" w:eastAsia="Times New Roman" w:hAnsi="Arial" w:cs="Arial"/>
          <w:sz w:val="24"/>
          <w:szCs w:val="24"/>
          <w:lang w:eastAsia="es-ES"/>
        </w:rPr>
        <w:t>% de su competidor.</w:t>
      </w:r>
    </w:p>
    <w:sectPr w:rsidR="00720197" w:rsidSect="005416AC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CB0F8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7380"/>
    <w:rsid w:val="00081D39"/>
    <w:rsid w:val="00082F97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B5DB0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5618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6CD"/>
    <w:rsid w:val="004B3817"/>
    <w:rsid w:val="004B3F47"/>
    <w:rsid w:val="004B4191"/>
    <w:rsid w:val="004B41FE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833C1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276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D4A80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C6E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0C28"/>
    <w:rsid w:val="0091178C"/>
    <w:rsid w:val="00912568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7C0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2448"/>
    <w:rsid w:val="00C04EAC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2CB1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4B59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C48"/>
    <w:rsid w:val="00D00FF7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675"/>
    <w:rsid w:val="00FB108B"/>
    <w:rsid w:val="00FB1E37"/>
    <w:rsid w:val="00FB4C3F"/>
    <w:rsid w:val="00FC02C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33</cp:revision>
  <cp:lastPrinted>2020-01-16T12:33:00Z</cp:lastPrinted>
  <dcterms:created xsi:type="dcterms:W3CDTF">2021-05-20T16:40:00Z</dcterms:created>
  <dcterms:modified xsi:type="dcterms:W3CDTF">2021-05-26T08:56:00Z</dcterms:modified>
</cp:coreProperties>
</file>